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19B4" w:rsidRDefault="009C19B4" w:rsidP="009C19B4">
      <w:pPr>
        <w:tabs>
          <w:tab w:val="left" w:pos="1134"/>
        </w:tabs>
        <w:spacing w:after="0"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Приложение к письму</w:t>
      </w:r>
    </w:p>
    <w:p w:rsidR="009C19B4" w:rsidRDefault="009C19B4" w:rsidP="00F92552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F7019" w:rsidRPr="0080163B" w:rsidRDefault="005F7019" w:rsidP="00F92552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0163B">
        <w:rPr>
          <w:rFonts w:ascii="Times New Roman" w:hAnsi="Times New Roman" w:cs="Times New Roman"/>
          <w:sz w:val="28"/>
          <w:szCs w:val="28"/>
        </w:rPr>
        <w:t>С 1 января 2019 года</w:t>
      </w:r>
      <w:r w:rsidR="00884619" w:rsidRPr="0080163B">
        <w:rPr>
          <w:rFonts w:ascii="Times New Roman" w:hAnsi="Times New Roman" w:cs="Times New Roman"/>
          <w:sz w:val="28"/>
          <w:szCs w:val="28"/>
        </w:rPr>
        <w:t xml:space="preserve">, в соответствии с Указом Президента Российской Федерации №204 от 7 мая 2018 года на всей территории России реализуются 12 национальных проектов. </w:t>
      </w:r>
      <w:r w:rsidR="00ED7C63">
        <w:rPr>
          <w:rFonts w:ascii="Times New Roman" w:hAnsi="Times New Roman" w:cs="Times New Roman"/>
          <w:sz w:val="28"/>
          <w:szCs w:val="28"/>
        </w:rPr>
        <w:t>Н</w:t>
      </w:r>
      <w:r w:rsidRPr="0080163B">
        <w:rPr>
          <w:rFonts w:ascii="Times New Roman" w:hAnsi="Times New Roman" w:cs="Times New Roman"/>
          <w:sz w:val="28"/>
          <w:szCs w:val="28"/>
        </w:rPr>
        <w:t xml:space="preserve">а территории города </w:t>
      </w:r>
      <w:proofErr w:type="spellStart"/>
      <w:r w:rsidR="00ED7C63">
        <w:rPr>
          <w:rFonts w:ascii="Times New Roman" w:hAnsi="Times New Roman" w:cs="Times New Roman"/>
          <w:sz w:val="28"/>
          <w:szCs w:val="28"/>
        </w:rPr>
        <w:t>Пыть-Яха</w:t>
      </w:r>
      <w:proofErr w:type="spellEnd"/>
      <w:r w:rsidR="00ED7C63">
        <w:rPr>
          <w:rFonts w:ascii="Times New Roman" w:hAnsi="Times New Roman" w:cs="Times New Roman"/>
          <w:sz w:val="28"/>
          <w:szCs w:val="28"/>
        </w:rPr>
        <w:t xml:space="preserve"> </w:t>
      </w:r>
      <w:r w:rsidRPr="0080163B">
        <w:rPr>
          <w:rFonts w:ascii="Times New Roman" w:hAnsi="Times New Roman" w:cs="Times New Roman"/>
          <w:sz w:val="28"/>
          <w:szCs w:val="28"/>
        </w:rPr>
        <w:t>реализуются 22 региональных проекта, сформированных в рамках 7 национальных проектов Российской Федерации. Достижение целевых показателей и реализация мероприятий региональных проектов осуществляется в рамках 8 муниципальных программ.</w:t>
      </w:r>
    </w:p>
    <w:p w:rsidR="005F7019" w:rsidRPr="0080163B" w:rsidRDefault="003C0B74" w:rsidP="00F92552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0163B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5F7019" w:rsidRPr="0080163B">
        <w:rPr>
          <w:rFonts w:ascii="Times New Roman" w:hAnsi="Times New Roman" w:cs="Times New Roman"/>
          <w:sz w:val="28"/>
          <w:szCs w:val="28"/>
        </w:rPr>
        <w:t>муниципальны</w:t>
      </w:r>
      <w:r w:rsidRPr="0080163B">
        <w:rPr>
          <w:rFonts w:ascii="Times New Roman" w:hAnsi="Times New Roman" w:cs="Times New Roman"/>
          <w:sz w:val="28"/>
          <w:szCs w:val="28"/>
        </w:rPr>
        <w:t>х</w:t>
      </w:r>
      <w:r w:rsidR="005F7019" w:rsidRPr="0080163B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Pr="0080163B">
        <w:rPr>
          <w:rFonts w:ascii="Times New Roman" w:hAnsi="Times New Roman" w:cs="Times New Roman"/>
          <w:sz w:val="28"/>
          <w:szCs w:val="28"/>
        </w:rPr>
        <w:t>, в 2019 году,</w:t>
      </w:r>
      <w:r w:rsidR="005F7019" w:rsidRPr="0080163B">
        <w:rPr>
          <w:rFonts w:ascii="Times New Roman" w:hAnsi="Times New Roman" w:cs="Times New Roman"/>
          <w:sz w:val="28"/>
          <w:szCs w:val="28"/>
        </w:rPr>
        <w:t xml:space="preserve"> на реализацию 7 национальных проектов предусм</w:t>
      </w:r>
      <w:r w:rsidRPr="0080163B">
        <w:rPr>
          <w:rFonts w:ascii="Times New Roman" w:hAnsi="Times New Roman" w:cs="Times New Roman"/>
          <w:sz w:val="28"/>
          <w:szCs w:val="28"/>
        </w:rPr>
        <w:t>а</w:t>
      </w:r>
      <w:r w:rsidR="005F7019" w:rsidRPr="0080163B">
        <w:rPr>
          <w:rFonts w:ascii="Times New Roman" w:hAnsi="Times New Roman" w:cs="Times New Roman"/>
          <w:sz w:val="28"/>
          <w:szCs w:val="28"/>
        </w:rPr>
        <w:t>тр</w:t>
      </w:r>
      <w:r w:rsidRPr="0080163B">
        <w:rPr>
          <w:rFonts w:ascii="Times New Roman" w:hAnsi="Times New Roman" w:cs="Times New Roman"/>
          <w:sz w:val="28"/>
          <w:szCs w:val="28"/>
        </w:rPr>
        <w:t>ивалось</w:t>
      </w:r>
      <w:r w:rsidR="005F7019" w:rsidRPr="0080163B">
        <w:rPr>
          <w:rFonts w:ascii="Times New Roman" w:hAnsi="Times New Roman" w:cs="Times New Roman"/>
          <w:sz w:val="28"/>
          <w:szCs w:val="28"/>
        </w:rPr>
        <w:t xml:space="preserve"> </w:t>
      </w:r>
      <w:r w:rsidRPr="0080163B">
        <w:rPr>
          <w:rFonts w:ascii="Times New Roman" w:hAnsi="Times New Roman" w:cs="Times New Roman"/>
          <w:sz w:val="28"/>
          <w:szCs w:val="28"/>
        </w:rPr>
        <w:t>412,8</w:t>
      </w:r>
      <w:r w:rsidR="005F7019" w:rsidRPr="008016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7019" w:rsidRPr="0080163B"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 w:rsidR="005F7019" w:rsidRPr="0080163B">
        <w:rPr>
          <w:rFonts w:ascii="Times New Roman" w:hAnsi="Times New Roman" w:cs="Times New Roman"/>
          <w:sz w:val="28"/>
          <w:szCs w:val="28"/>
        </w:rPr>
        <w:t>., из которых большая часть (81%) -</w:t>
      </w:r>
      <w:r w:rsidRPr="0080163B">
        <w:rPr>
          <w:rFonts w:ascii="Times New Roman" w:hAnsi="Times New Roman" w:cs="Times New Roman"/>
          <w:sz w:val="28"/>
          <w:szCs w:val="28"/>
        </w:rPr>
        <w:t xml:space="preserve"> </w:t>
      </w:r>
      <w:r w:rsidR="005F7019" w:rsidRPr="0080163B">
        <w:rPr>
          <w:rFonts w:ascii="Times New Roman" w:hAnsi="Times New Roman" w:cs="Times New Roman"/>
          <w:sz w:val="28"/>
          <w:szCs w:val="28"/>
        </w:rPr>
        <w:t>средства федерального и окружного бюджетов, остальные 19% - средства местного бюджета.</w:t>
      </w:r>
    </w:p>
    <w:p w:rsidR="005F7019" w:rsidRPr="0080163B" w:rsidRDefault="005F7019" w:rsidP="00F92552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0163B">
        <w:rPr>
          <w:rFonts w:ascii="Times New Roman" w:hAnsi="Times New Roman" w:cs="Times New Roman"/>
          <w:sz w:val="28"/>
          <w:szCs w:val="28"/>
        </w:rPr>
        <w:t xml:space="preserve">Исполнение финансирования по национальным проектам составило 320,4 </w:t>
      </w:r>
      <w:proofErr w:type="spellStart"/>
      <w:r w:rsidRPr="0080163B"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 w:rsidRPr="0080163B">
        <w:rPr>
          <w:rFonts w:ascii="Times New Roman" w:hAnsi="Times New Roman" w:cs="Times New Roman"/>
          <w:sz w:val="28"/>
          <w:szCs w:val="28"/>
        </w:rPr>
        <w:t>.</w:t>
      </w:r>
      <w:r w:rsidR="00060EFE" w:rsidRPr="0080163B">
        <w:rPr>
          <w:rFonts w:ascii="Times New Roman" w:hAnsi="Times New Roman" w:cs="Times New Roman"/>
          <w:sz w:val="28"/>
          <w:szCs w:val="28"/>
        </w:rPr>
        <w:t>,</w:t>
      </w:r>
      <w:r w:rsidRPr="0080163B">
        <w:rPr>
          <w:rFonts w:ascii="Times New Roman" w:hAnsi="Times New Roman" w:cs="Times New Roman"/>
          <w:sz w:val="28"/>
          <w:szCs w:val="28"/>
        </w:rPr>
        <w:t xml:space="preserve"> или 7</w:t>
      </w:r>
      <w:r w:rsidR="00060EFE" w:rsidRPr="0080163B">
        <w:rPr>
          <w:rFonts w:ascii="Times New Roman" w:hAnsi="Times New Roman" w:cs="Times New Roman"/>
          <w:sz w:val="28"/>
          <w:szCs w:val="28"/>
        </w:rPr>
        <w:t>8% от планируемого годового объема финансирования.</w:t>
      </w:r>
    </w:p>
    <w:p w:rsidR="00ED7C63" w:rsidRDefault="00ED7C63" w:rsidP="00F92552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2019 </w:t>
      </w:r>
      <w:r w:rsidR="00555C40" w:rsidRPr="0080163B">
        <w:rPr>
          <w:rFonts w:ascii="Times New Roman" w:hAnsi="Times New Roman" w:cs="Times New Roman"/>
          <w:sz w:val="28"/>
          <w:szCs w:val="28"/>
        </w:rPr>
        <w:t xml:space="preserve">год </w:t>
      </w:r>
      <w:r w:rsidRPr="0080163B">
        <w:rPr>
          <w:rFonts w:ascii="Times New Roman" w:hAnsi="Times New Roman" w:cs="Times New Roman"/>
          <w:sz w:val="28"/>
          <w:szCs w:val="28"/>
        </w:rPr>
        <w:t>из 26 целевых показателей, установленных для достижения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0163B">
        <w:rPr>
          <w:rFonts w:ascii="Times New Roman" w:hAnsi="Times New Roman" w:cs="Times New Roman"/>
          <w:sz w:val="28"/>
          <w:szCs w:val="28"/>
        </w:rPr>
        <w:t xml:space="preserve"> полностью достигнут</w:t>
      </w:r>
      <w:r>
        <w:rPr>
          <w:rFonts w:ascii="Times New Roman" w:hAnsi="Times New Roman" w:cs="Times New Roman"/>
          <w:sz w:val="28"/>
          <w:szCs w:val="28"/>
        </w:rPr>
        <w:t>о 22 показателя (</w:t>
      </w:r>
      <w:r w:rsidR="00555C40" w:rsidRPr="0080163B">
        <w:rPr>
          <w:rFonts w:ascii="Times New Roman" w:hAnsi="Times New Roman" w:cs="Times New Roman"/>
          <w:sz w:val="28"/>
          <w:szCs w:val="28"/>
        </w:rPr>
        <w:t>8</w:t>
      </w:r>
      <w:r w:rsidR="00E1008E" w:rsidRPr="0080163B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%). </w:t>
      </w:r>
    </w:p>
    <w:p w:rsidR="004949C5" w:rsidRPr="00ED7C63" w:rsidRDefault="00ED7C63" w:rsidP="009D5B51">
      <w:pPr>
        <w:tabs>
          <w:tab w:val="left" w:pos="1134"/>
        </w:tabs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7C63">
        <w:rPr>
          <w:rFonts w:ascii="Times New Roman" w:hAnsi="Times New Roman" w:cs="Times New Roman"/>
          <w:b/>
          <w:sz w:val="28"/>
          <w:szCs w:val="28"/>
        </w:rPr>
        <w:t>Н</w:t>
      </w:r>
      <w:r w:rsidRPr="00ED7C63">
        <w:rPr>
          <w:rFonts w:ascii="Times New Roman" w:hAnsi="Times New Roman" w:cs="Times New Roman"/>
          <w:b/>
          <w:sz w:val="28"/>
          <w:szCs w:val="28"/>
        </w:rPr>
        <w:t>ациональн</w:t>
      </w:r>
      <w:r w:rsidRPr="00ED7C63">
        <w:rPr>
          <w:rFonts w:ascii="Times New Roman" w:hAnsi="Times New Roman" w:cs="Times New Roman"/>
          <w:b/>
          <w:sz w:val="28"/>
          <w:szCs w:val="28"/>
        </w:rPr>
        <w:t xml:space="preserve">ый проект </w:t>
      </w:r>
      <w:r w:rsidRPr="00ED7C63">
        <w:rPr>
          <w:rFonts w:ascii="Times New Roman" w:hAnsi="Times New Roman" w:cs="Times New Roman"/>
          <w:b/>
          <w:sz w:val="28"/>
          <w:szCs w:val="28"/>
        </w:rPr>
        <w:t>«Экология»</w:t>
      </w:r>
      <w:r w:rsidRPr="00ED7C63">
        <w:rPr>
          <w:rFonts w:ascii="Times New Roman" w:hAnsi="Times New Roman" w:cs="Times New Roman"/>
          <w:b/>
          <w:sz w:val="28"/>
          <w:szCs w:val="28"/>
        </w:rPr>
        <w:t>.</w:t>
      </w:r>
    </w:p>
    <w:p w:rsidR="00ED7C63" w:rsidRDefault="00B9721F" w:rsidP="00F925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163B">
        <w:rPr>
          <w:rFonts w:ascii="Times New Roman" w:hAnsi="Times New Roman" w:cs="Times New Roman"/>
          <w:sz w:val="28"/>
          <w:szCs w:val="28"/>
        </w:rPr>
        <w:t xml:space="preserve">В </w:t>
      </w:r>
      <w:r w:rsidR="003A59EA" w:rsidRPr="0080163B">
        <w:rPr>
          <w:rFonts w:ascii="Times New Roman" w:hAnsi="Times New Roman" w:cs="Times New Roman"/>
          <w:sz w:val="28"/>
          <w:szCs w:val="28"/>
        </w:rPr>
        <w:t xml:space="preserve">рамках национального </w:t>
      </w:r>
      <w:r w:rsidRPr="0080163B">
        <w:rPr>
          <w:rFonts w:ascii="Times New Roman" w:hAnsi="Times New Roman" w:cs="Times New Roman"/>
          <w:sz w:val="28"/>
          <w:szCs w:val="28"/>
        </w:rPr>
        <w:t>проект</w:t>
      </w:r>
      <w:r w:rsidR="003A59EA" w:rsidRPr="0080163B">
        <w:rPr>
          <w:rFonts w:ascii="Times New Roman" w:hAnsi="Times New Roman" w:cs="Times New Roman"/>
          <w:sz w:val="28"/>
          <w:szCs w:val="28"/>
        </w:rPr>
        <w:t xml:space="preserve">а </w:t>
      </w:r>
      <w:r w:rsidR="003A59EA" w:rsidRPr="00ED7C63">
        <w:rPr>
          <w:rFonts w:ascii="Times New Roman" w:hAnsi="Times New Roman" w:cs="Times New Roman"/>
          <w:sz w:val="28"/>
          <w:szCs w:val="28"/>
        </w:rPr>
        <w:t>«Экология»</w:t>
      </w:r>
      <w:r w:rsidRPr="00ED7C63">
        <w:rPr>
          <w:rFonts w:ascii="Times New Roman" w:hAnsi="Times New Roman" w:cs="Times New Roman"/>
          <w:sz w:val="28"/>
          <w:szCs w:val="28"/>
        </w:rPr>
        <w:t xml:space="preserve"> </w:t>
      </w:r>
      <w:r w:rsidRPr="0080163B">
        <w:rPr>
          <w:rFonts w:ascii="Times New Roman" w:hAnsi="Times New Roman" w:cs="Times New Roman"/>
          <w:sz w:val="28"/>
          <w:szCs w:val="28"/>
        </w:rPr>
        <w:t>в городе ведется реконструкция водоочистных сооружений ВОС-1 (2 очередь) и ВОС-3.</w:t>
      </w:r>
      <w:r w:rsidR="003A59EA" w:rsidRPr="008016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7C63" w:rsidRDefault="00ED7C63" w:rsidP="00ED7C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объекту </w:t>
      </w:r>
      <w:r w:rsidR="00B424C1">
        <w:rPr>
          <w:rFonts w:ascii="Times New Roman" w:hAnsi="Times New Roman" w:cs="Times New Roman"/>
          <w:sz w:val="28"/>
          <w:szCs w:val="28"/>
        </w:rPr>
        <w:t>«Реконструкция ВОС-3»</w:t>
      </w:r>
      <w:r w:rsidRPr="00ED7C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30 сентября </w:t>
      </w:r>
      <w:r w:rsidRPr="00ED7C63">
        <w:rPr>
          <w:rFonts w:ascii="Times New Roman" w:hAnsi="Times New Roman" w:cs="Times New Roman"/>
          <w:sz w:val="28"/>
          <w:szCs w:val="28"/>
        </w:rPr>
        <w:t xml:space="preserve">2019 года заключен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ED7C63">
        <w:rPr>
          <w:rFonts w:ascii="Times New Roman" w:hAnsi="Times New Roman" w:cs="Times New Roman"/>
          <w:sz w:val="28"/>
          <w:szCs w:val="28"/>
        </w:rPr>
        <w:t>контракт на выполнение работ по реконструкции объекта с ООО "Универсал СК", срок выполнения работ до 15.12.2020 года.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7C63">
        <w:rPr>
          <w:rFonts w:ascii="Times New Roman" w:hAnsi="Times New Roman" w:cs="Times New Roman"/>
          <w:sz w:val="28"/>
          <w:szCs w:val="28"/>
        </w:rPr>
        <w:t>Работы на объекте ведутся в соответствии с графиком выполнения работ.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7C63" w:rsidRPr="00ED7C63" w:rsidRDefault="00ED7C63" w:rsidP="00ED7C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объекту </w:t>
      </w:r>
      <w:r w:rsidR="00B424C1">
        <w:rPr>
          <w:rFonts w:ascii="Times New Roman" w:hAnsi="Times New Roman" w:cs="Times New Roman"/>
          <w:sz w:val="28"/>
          <w:szCs w:val="28"/>
        </w:rPr>
        <w:t>«</w:t>
      </w:r>
      <w:r w:rsidRPr="00ED7C63">
        <w:rPr>
          <w:rFonts w:ascii="Times New Roman" w:hAnsi="Times New Roman" w:cs="Times New Roman"/>
          <w:sz w:val="28"/>
          <w:szCs w:val="28"/>
        </w:rPr>
        <w:t>Реконструкция ВОС-1 (II очередь</w:t>
      </w:r>
      <w:r>
        <w:rPr>
          <w:rFonts w:ascii="Times New Roman" w:hAnsi="Times New Roman" w:cs="Times New Roman"/>
          <w:sz w:val="28"/>
          <w:szCs w:val="28"/>
        </w:rPr>
        <w:t>)</w:t>
      </w:r>
      <w:r w:rsidR="00B424C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D7C63">
        <w:rPr>
          <w:rFonts w:ascii="Times New Roman" w:hAnsi="Times New Roman" w:cs="Times New Roman"/>
          <w:sz w:val="28"/>
          <w:szCs w:val="28"/>
        </w:rPr>
        <w:t xml:space="preserve"> </w:t>
      </w:r>
      <w:r w:rsidRPr="00ED7C63">
        <w:rPr>
          <w:rFonts w:ascii="Times New Roman" w:hAnsi="Times New Roman" w:cs="Times New Roman"/>
          <w:sz w:val="28"/>
          <w:szCs w:val="28"/>
        </w:rPr>
        <w:t>исполняется муниципальный контракт на выполнение работ по корректировке проекта, заключенного с ООО "РИА Инжиниринг".  Администрацией города произведена корректировка плана мероприятий по обеспечению нормативным водоснабжением, соответствующим требованиям СанПиН, жилых домов в городе.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7C63">
        <w:rPr>
          <w:rFonts w:ascii="Times New Roman" w:hAnsi="Times New Roman" w:cs="Times New Roman"/>
          <w:sz w:val="28"/>
          <w:szCs w:val="28"/>
        </w:rPr>
        <w:t xml:space="preserve">В соответствии с актуализированным планом мероприятий выполнены </w:t>
      </w:r>
      <w:r w:rsidRPr="00ED7C63">
        <w:rPr>
          <w:rFonts w:ascii="Times New Roman" w:hAnsi="Times New Roman" w:cs="Times New Roman"/>
          <w:sz w:val="28"/>
          <w:szCs w:val="28"/>
        </w:rPr>
        <w:lastRenderedPageBreak/>
        <w:t>работы по корректировке ПСД, получено положительное заключение гос. экспертизы ПСД и результаты инженерных изысканий. В настоящее время проводится проверка достоверности определения сметной стоимости реконструкции объекта.</w:t>
      </w:r>
      <w:r w:rsidR="00B424C1">
        <w:rPr>
          <w:rFonts w:ascii="Times New Roman" w:hAnsi="Times New Roman" w:cs="Times New Roman"/>
          <w:sz w:val="28"/>
          <w:szCs w:val="28"/>
        </w:rPr>
        <w:t xml:space="preserve"> Финансирование, предусмотренное в рамках регионального проекта «Чистая вода», на реконструкцию водоочистных сооружений в сумме 67 277,0 </w:t>
      </w:r>
      <w:proofErr w:type="spellStart"/>
      <w:r w:rsidR="00B424C1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="00B424C1">
        <w:rPr>
          <w:rFonts w:ascii="Times New Roman" w:hAnsi="Times New Roman" w:cs="Times New Roman"/>
          <w:sz w:val="28"/>
          <w:szCs w:val="28"/>
        </w:rPr>
        <w:t xml:space="preserve"> полностью освоено. </w:t>
      </w:r>
    </w:p>
    <w:p w:rsidR="00F92552" w:rsidRDefault="003A59EA" w:rsidP="00F925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163B">
        <w:rPr>
          <w:rFonts w:ascii="Times New Roman" w:hAnsi="Times New Roman" w:cs="Times New Roman"/>
          <w:sz w:val="28"/>
          <w:szCs w:val="28"/>
        </w:rPr>
        <w:t xml:space="preserve">В ходе проведения 4–х городских субботников вывезено более 163 кубических метров мусора, площадь очищенной территория составила 69 квадратных метров, приняло участие 1 750 человек. </w:t>
      </w:r>
    </w:p>
    <w:p w:rsidR="00F92552" w:rsidRDefault="003A59EA" w:rsidP="00F9255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2552">
        <w:rPr>
          <w:rFonts w:ascii="Times New Roman" w:hAnsi="Times New Roman"/>
          <w:sz w:val="28"/>
          <w:szCs w:val="28"/>
        </w:rPr>
        <w:t>Также, проведен общегородской субботник «Чистый берег». С территории городского пляжа вывезено 48 кубических метров мусора, скопившегося за зимний период, в мероприятии приняло участие 231 человек – это работники организаций, учреждений, общественники и жители города.</w:t>
      </w:r>
      <w:r w:rsidR="000F7BBB" w:rsidRPr="00F92552">
        <w:rPr>
          <w:rFonts w:ascii="Times New Roman" w:hAnsi="Times New Roman"/>
          <w:sz w:val="28"/>
          <w:szCs w:val="28"/>
        </w:rPr>
        <w:t xml:space="preserve"> </w:t>
      </w:r>
    </w:p>
    <w:p w:rsidR="00F92552" w:rsidRPr="00F92552" w:rsidRDefault="00F92552" w:rsidP="00F925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552">
        <w:rPr>
          <w:rFonts w:ascii="Times New Roman" w:hAnsi="Times New Roman"/>
          <w:sz w:val="28"/>
          <w:szCs w:val="28"/>
        </w:rPr>
        <w:t>По национальному проекту «Экология» на 2019 год предусмотрено 67</w:t>
      </w:r>
      <w:r>
        <w:rPr>
          <w:rFonts w:ascii="Times New Roman" w:hAnsi="Times New Roman"/>
          <w:sz w:val="28"/>
          <w:szCs w:val="28"/>
        </w:rPr>
        <w:t> </w:t>
      </w:r>
      <w:r w:rsidRPr="00F92552">
        <w:rPr>
          <w:rFonts w:ascii="Times New Roman" w:hAnsi="Times New Roman"/>
          <w:sz w:val="28"/>
          <w:szCs w:val="28"/>
        </w:rPr>
        <w:t>277</w:t>
      </w:r>
      <w:r>
        <w:rPr>
          <w:rFonts w:ascii="Times New Roman" w:hAnsi="Times New Roman"/>
          <w:sz w:val="28"/>
          <w:szCs w:val="28"/>
        </w:rPr>
        <w:t>,</w:t>
      </w:r>
      <w:r w:rsidRPr="00F92552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тыс.</w:t>
      </w:r>
      <w:r w:rsidRPr="00F92552">
        <w:rPr>
          <w:rFonts w:ascii="Times New Roman" w:hAnsi="Times New Roman"/>
          <w:sz w:val="28"/>
          <w:szCs w:val="28"/>
        </w:rPr>
        <w:t>руб</w:t>
      </w:r>
      <w:proofErr w:type="spellEnd"/>
      <w:r w:rsidRPr="00F92552">
        <w:rPr>
          <w:rFonts w:ascii="Times New Roman" w:hAnsi="Times New Roman"/>
          <w:sz w:val="28"/>
          <w:szCs w:val="28"/>
        </w:rPr>
        <w:t>., фактически профинансировано 67</w:t>
      </w:r>
      <w:r>
        <w:rPr>
          <w:rFonts w:ascii="Times New Roman" w:hAnsi="Times New Roman"/>
          <w:sz w:val="28"/>
          <w:szCs w:val="28"/>
        </w:rPr>
        <w:t> </w:t>
      </w:r>
      <w:r w:rsidRPr="00F92552">
        <w:rPr>
          <w:rFonts w:ascii="Times New Roman" w:hAnsi="Times New Roman"/>
          <w:sz w:val="28"/>
          <w:szCs w:val="28"/>
        </w:rPr>
        <w:t>276</w:t>
      </w:r>
      <w:r>
        <w:rPr>
          <w:rFonts w:ascii="Times New Roman" w:hAnsi="Times New Roman"/>
          <w:sz w:val="28"/>
          <w:szCs w:val="28"/>
        </w:rPr>
        <w:t>,</w:t>
      </w:r>
      <w:r w:rsidRPr="00F92552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тыс.</w:t>
      </w:r>
      <w:r w:rsidRPr="00F92552">
        <w:rPr>
          <w:rFonts w:ascii="Times New Roman" w:hAnsi="Times New Roman"/>
          <w:sz w:val="28"/>
          <w:szCs w:val="28"/>
        </w:rPr>
        <w:t>руб</w:t>
      </w:r>
      <w:proofErr w:type="spellEnd"/>
      <w:r w:rsidRPr="00F92552">
        <w:rPr>
          <w:rFonts w:ascii="Times New Roman" w:hAnsi="Times New Roman"/>
          <w:sz w:val="28"/>
          <w:szCs w:val="28"/>
        </w:rPr>
        <w:t>., что составляет 100% от плана.</w:t>
      </w:r>
    </w:p>
    <w:p w:rsidR="00B424C1" w:rsidRPr="00B424C1" w:rsidRDefault="00B424C1" w:rsidP="009D5B51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24C1">
        <w:rPr>
          <w:rFonts w:ascii="Times New Roman" w:hAnsi="Times New Roman" w:cs="Times New Roman"/>
          <w:b/>
          <w:sz w:val="28"/>
          <w:szCs w:val="28"/>
        </w:rPr>
        <w:t>Н</w:t>
      </w:r>
      <w:r w:rsidRPr="00B424C1">
        <w:rPr>
          <w:rFonts w:ascii="Times New Roman" w:hAnsi="Times New Roman" w:cs="Times New Roman"/>
          <w:b/>
          <w:sz w:val="28"/>
          <w:szCs w:val="28"/>
        </w:rPr>
        <w:t>ациональн</w:t>
      </w:r>
      <w:r w:rsidRPr="00B424C1">
        <w:rPr>
          <w:rFonts w:ascii="Times New Roman" w:hAnsi="Times New Roman" w:cs="Times New Roman"/>
          <w:b/>
          <w:sz w:val="28"/>
          <w:szCs w:val="28"/>
        </w:rPr>
        <w:t xml:space="preserve">ый </w:t>
      </w:r>
      <w:r w:rsidRPr="00B424C1">
        <w:rPr>
          <w:rFonts w:ascii="Times New Roman" w:hAnsi="Times New Roman" w:cs="Times New Roman"/>
          <w:b/>
          <w:sz w:val="28"/>
          <w:szCs w:val="28"/>
        </w:rPr>
        <w:t>проект «Жилье и городская среда».</w:t>
      </w:r>
    </w:p>
    <w:p w:rsidR="00B424C1" w:rsidRPr="0080163B" w:rsidRDefault="0084583E" w:rsidP="00B424C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163B">
        <w:rPr>
          <w:rFonts w:ascii="Times New Roman" w:hAnsi="Times New Roman" w:cs="Times New Roman"/>
          <w:sz w:val="28"/>
          <w:szCs w:val="28"/>
        </w:rPr>
        <w:t xml:space="preserve">Вопросы расселения аварийного жилья и строительство нового жилого фонда в 2019 году решались в рамках национального проекта </w:t>
      </w:r>
      <w:r w:rsidRPr="00B424C1">
        <w:rPr>
          <w:rFonts w:ascii="Times New Roman" w:hAnsi="Times New Roman" w:cs="Times New Roman"/>
          <w:sz w:val="28"/>
          <w:szCs w:val="28"/>
        </w:rPr>
        <w:t xml:space="preserve">«Жилье и городская среда». </w:t>
      </w:r>
      <w:r w:rsidR="006C30DF" w:rsidRPr="00B424C1">
        <w:rPr>
          <w:rFonts w:ascii="Times New Roman" w:hAnsi="Times New Roman" w:cs="Times New Roman"/>
          <w:sz w:val="28"/>
          <w:szCs w:val="28"/>
        </w:rPr>
        <w:t xml:space="preserve">Расселено </w:t>
      </w:r>
      <w:r w:rsidR="00FB0E3D" w:rsidRPr="00B424C1">
        <w:rPr>
          <w:rFonts w:ascii="Times New Roman" w:hAnsi="Times New Roman" w:cs="Times New Roman"/>
          <w:sz w:val="28"/>
          <w:szCs w:val="28"/>
        </w:rPr>
        <w:t>аварийных и непригодных для прож</w:t>
      </w:r>
      <w:r w:rsidR="00FB0E3D" w:rsidRPr="0080163B">
        <w:rPr>
          <w:rFonts w:ascii="Times New Roman" w:hAnsi="Times New Roman" w:cs="Times New Roman"/>
          <w:sz w:val="28"/>
          <w:szCs w:val="28"/>
        </w:rPr>
        <w:t xml:space="preserve">ивания </w:t>
      </w:r>
      <w:r w:rsidR="006C30DF" w:rsidRPr="0080163B">
        <w:rPr>
          <w:rFonts w:ascii="Times New Roman" w:hAnsi="Times New Roman" w:cs="Times New Roman"/>
          <w:sz w:val="28"/>
          <w:szCs w:val="28"/>
        </w:rPr>
        <w:t>10 домов, общей площадью 6,3 тысяч квадратных метров, приобретено для новоселов 62 помещения, общей площадью 4,3 тыс. квадратных метров.</w:t>
      </w:r>
      <w:r w:rsidR="00B424C1">
        <w:rPr>
          <w:rFonts w:ascii="Times New Roman" w:hAnsi="Times New Roman" w:cs="Times New Roman"/>
          <w:sz w:val="28"/>
          <w:szCs w:val="28"/>
        </w:rPr>
        <w:t xml:space="preserve"> Переселены из аварийного жилого фонда 97 семей.</w:t>
      </w:r>
    </w:p>
    <w:p w:rsidR="006C30DF" w:rsidRPr="0080163B" w:rsidRDefault="006C30DF" w:rsidP="00F9255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163B">
        <w:rPr>
          <w:rFonts w:ascii="Times New Roman" w:hAnsi="Times New Roman" w:cs="Times New Roman"/>
          <w:sz w:val="28"/>
          <w:szCs w:val="28"/>
        </w:rPr>
        <w:t>Планируемый годовой объем жилья в 40 тыс. квадратных метров по итогам 2019 года превышен на 6% и составил 42,5 тыс. квадратных метров. В городе появились 4 многок</w:t>
      </w:r>
      <w:r w:rsidR="00FB0E3D" w:rsidRPr="0080163B">
        <w:rPr>
          <w:rFonts w:ascii="Times New Roman" w:hAnsi="Times New Roman" w:cs="Times New Roman"/>
          <w:sz w:val="28"/>
          <w:szCs w:val="28"/>
        </w:rPr>
        <w:t>вартирных дома</w:t>
      </w:r>
      <w:r w:rsidRPr="0080163B">
        <w:rPr>
          <w:rFonts w:ascii="Times New Roman" w:hAnsi="Times New Roman" w:cs="Times New Roman"/>
          <w:sz w:val="28"/>
          <w:szCs w:val="28"/>
        </w:rPr>
        <w:t>, общей площадью 39,0 тыс. квадратных метров и 28 частных домов, общей площадью 3,5 тыс.</w:t>
      </w:r>
      <w:r w:rsidR="00FB0E3D" w:rsidRPr="0080163B">
        <w:rPr>
          <w:rFonts w:ascii="Times New Roman" w:hAnsi="Times New Roman" w:cs="Times New Roman"/>
          <w:sz w:val="28"/>
          <w:szCs w:val="28"/>
        </w:rPr>
        <w:t xml:space="preserve"> </w:t>
      </w:r>
      <w:r w:rsidRPr="0080163B">
        <w:rPr>
          <w:rFonts w:ascii="Times New Roman" w:hAnsi="Times New Roman" w:cs="Times New Roman"/>
          <w:sz w:val="28"/>
          <w:szCs w:val="28"/>
        </w:rPr>
        <w:t xml:space="preserve">квадратных метров.  </w:t>
      </w:r>
    </w:p>
    <w:p w:rsidR="00F92552" w:rsidRDefault="00B740BD" w:rsidP="00F9255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163B">
        <w:rPr>
          <w:rFonts w:ascii="Times New Roman" w:hAnsi="Times New Roman" w:cs="Times New Roman"/>
          <w:sz w:val="28"/>
          <w:szCs w:val="28"/>
        </w:rPr>
        <w:t xml:space="preserve">В рамках регионального проекта «Формирование комфортной и городской среды», целью которого является кардинальное повышение комфортности городской среды, в городе благоустроена общественная территория - парк </w:t>
      </w:r>
      <w:r w:rsidRPr="0080163B">
        <w:rPr>
          <w:rFonts w:ascii="Times New Roman" w:hAnsi="Times New Roman" w:cs="Times New Roman"/>
          <w:sz w:val="28"/>
          <w:szCs w:val="28"/>
        </w:rPr>
        <w:lastRenderedPageBreak/>
        <w:t>«Сказка».</w:t>
      </w:r>
      <w:r w:rsidR="00213A97" w:rsidRPr="0080163B">
        <w:rPr>
          <w:rFonts w:ascii="Times New Roman" w:hAnsi="Times New Roman" w:cs="Times New Roman"/>
          <w:sz w:val="28"/>
          <w:szCs w:val="28"/>
        </w:rPr>
        <w:t xml:space="preserve"> На объекте укреплены откосы пешеходных дорожек, установлены </w:t>
      </w:r>
      <w:proofErr w:type="spellStart"/>
      <w:r w:rsidR="00213A97" w:rsidRPr="0080163B">
        <w:rPr>
          <w:rFonts w:ascii="Times New Roman" w:hAnsi="Times New Roman" w:cs="Times New Roman"/>
          <w:sz w:val="28"/>
          <w:szCs w:val="28"/>
        </w:rPr>
        <w:t>топиарные</w:t>
      </w:r>
      <w:proofErr w:type="spellEnd"/>
      <w:r w:rsidR="00213A97" w:rsidRPr="0080163B">
        <w:rPr>
          <w:rFonts w:ascii="Times New Roman" w:hAnsi="Times New Roman" w:cs="Times New Roman"/>
          <w:sz w:val="28"/>
          <w:szCs w:val="28"/>
        </w:rPr>
        <w:t xml:space="preserve"> фигуры и малые архитектурные формы сказочных героев.</w:t>
      </w:r>
    </w:p>
    <w:p w:rsidR="00F92552" w:rsidRPr="00F92552" w:rsidRDefault="00F92552" w:rsidP="00F9255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2552">
        <w:rPr>
          <w:rFonts w:ascii="Times New Roman" w:hAnsi="Times New Roman"/>
          <w:sz w:val="28"/>
          <w:szCs w:val="28"/>
        </w:rPr>
        <w:t>По национальному проекту «Жильё и городская среда» на 2019 год предусмотрено 292</w:t>
      </w:r>
      <w:r>
        <w:rPr>
          <w:rFonts w:ascii="Times New Roman" w:hAnsi="Times New Roman"/>
          <w:sz w:val="28"/>
          <w:szCs w:val="28"/>
        </w:rPr>
        <w:t> </w:t>
      </w:r>
      <w:r w:rsidRPr="00F92552">
        <w:rPr>
          <w:rFonts w:ascii="Times New Roman" w:hAnsi="Times New Roman"/>
          <w:sz w:val="28"/>
          <w:szCs w:val="28"/>
        </w:rPr>
        <w:t>197</w:t>
      </w:r>
      <w:r>
        <w:rPr>
          <w:rFonts w:ascii="Times New Roman" w:hAnsi="Times New Roman"/>
          <w:sz w:val="28"/>
          <w:szCs w:val="28"/>
        </w:rPr>
        <w:t xml:space="preserve">,8 </w:t>
      </w:r>
      <w:proofErr w:type="spellStart"/>
      <w:r>
        <w:rPr>
          <w:rFonts w:ascii="Times New Roman" w:hAnsi="Times New Roman"/>
          <w:sz w:val="28"/>
          <w:szCs w:val="28"/>
        </w:rPr>
        <w:t>тыс.</w:t>
      </w:r>
      <w:r w:rsidRPr="00F92552">
        <w:rPr>
          <w:rFonts w:ascii="Times New Roman" w:hAnsi="Times New Roman"/>
          <w:sz w:val="28"/>
          <w:szCs w:val="28"/>
        </w:rPr>
        <w:t>руб</w:t>
      </w:r>
      <w:proofErr w:type="spellEnd"/>
      <w:r w:rsidRPr="00F92552">
        <w:rPr>
          <w:rFonts w:ascii="Times New Roman" w:hAnsi="Times New Roman"/>
          <w:sz w:val="28"/>
          <w:szCs w:val="28"/>
        </w:rPr>
        <w:t>., фактически профинансировано 201</w:t>
      </w:r>
      <w:r>
        <w:rPr>
          <w:rFonts w:ascii="Times New Roman" w:hAnsi="Times New Roman"/>
          <w:sz w:val="28"/>
          <w:szCs w:val="28"/>
        </w:rPr>
        <w:t xml:space="preserve"> 781,0 </w:t>
      </w:r>
      <w:proofErr w:type="spellStart"/>
      <w:r>
        <w:rPr>
          <w:rFonts w:ascii="Times New Roman" w:hAnsi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/>
          <w:sz w:val="28"/>
          <w:szCs w:val="28"/>
        </w:rPr>
        <w:t>., что составляет 69,1</w:t>
      </w:r>
      <w:r w:rsidRPr="00F92552">
        <w:rPr>
          <w:rFonts w:ascii="Times New Roman" w:hAnsi="Times New Roman"/>
          <w:sz w:val="28"/>
          <w:szCs w:val="28"/>
        </w:rPr>
        <w:t>% от плана.</w:t>
      </w:r>
    </w:p>
    <w:p w:rsidR="00F92552" w:rsidRPr="00B424C1" w:rsidRDefault="00B424C1" w:rsidP="009D5B51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24C1">
        <w:rPr>
          <w:rFonts w:ascii="Times New Roman" w:hAnsi="Times New Roman" w:cs="Times New Roman"/>
          <w:b/>
          <w:sz w:val="28"/>
          <w:szCs w:val="28"/>
        </w:rPr>
        <w:t>Н</w:t>
      </w:r>
      <w:r w:rsidRPr="00B424C1">
        <w:rPr>
          <w:rFonts w:ascii="Times New Roman" w:hAnsi="Times New Roman" w:cs="Times New Roman"/>
          <w:b/>
          <w:sz w:val="28"/>
          <w:szCs w:val="28"/>
        </w:rPr>
        <w:t>ациональн</w:t>
      </w:r>
      <w:r w:rsidRPr="00B424C1">
        <w:rPr>
          <w:rFonts w:ascii="Times New Roman" w:hAnsi="Times New Roman" w:cs="Times New Roman"/>
          <w:b/>
          <w:sz w:val="28"/>
          <w:szCs w:val="28"/>
        </w:rPr>
        <w:t>ый</w:t>
      </w:r>
      <w:r w:rsidRPr="00B424C1">
        <w:rPr>
          <w:rFonts w:ascii="Times New Roman" w:hAnsi="Times New Roman" w:cs="Times New Roman"/>
          <w:b/>
          <w:sz w:val="28"/>
          <w:szCs w:val="28"/>
        </w:rPr>
        <w:t xml:space="preserve"> проект «Образование»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84583E" w:rsidRPr="0080163B" w:rsidRDefault="001238FD" w:rsidP="00F9255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163B">
        <w:rPr>
          <w:rFonts w:ascii="Times New Roman" w:hAnsi="Times New Roman" w:cs="Times New Roman"/>
          <w:sz w:val="28"/>
          <w:szCs w:val="28"/>
        </w:rPr>
        <w:t>Реализация мероприятий на</w:t>
      </w:r>
      <w:r w:rsidR="0084583E" w:rsidRPr="0080163B">
        <w:rPr>
          <w:rFonts w:ascii="Times New Roman" w:hAnsi="Times New Roman" w:cs="Times New Roman"/>
          <w:sz w:val="28"/>
          <w:szCs w:val="28"/>
        </w:rPr>
        <w:t>циональн</w:t>
      </w:r>
      <w:r w:rsidRPr="0080163B">
        <w:rPr>
          <w:rFonts w:ascii="Times New Roman" w:hAnsi="Times New Roman" w:cs="Times New Roman"/>
          <w:sz w:val="28"/>
          <w:szCs w:val="28"/>
        </w:rPr>
        <w:t xml:space="preserve">ого проекта </w:t>
      </w:r>
      <w:r w:rsidR="0084583E" w:rsidRPr="00B424C1">
        <w:rPr>
          <w:rFonts w:ascii="Times New Roman" w:hAnsi="Times New Roman" w:cs="Times New Roman"/>
          <w:sz w:val="28"/>
          <w:szCs w:val="28"/>
        </w:rPr>
        <w:t>«Образование»</w:t>
      </w:r>
      <w:r w:rsidRPr="0080163B">
        <w:rPr>
          <w:rFonts w:ascii="Times New Roman" w:hAnsi="Times New Roman" w:cs="Times New Roman"/>
          <w:sz w:val="28"/>
          <w:szCs w:val="28"/>
        </w:rPr>
        <w:t xml:space="preserve"> позволила завершить строительство в городе «Комплекс «Школа-детский сад на 550 мест», что частично </w:t>
      </w:r>
      <w:r w:rsidR="0084583E" w:rsidRPr="0080163B">
        <w:rPr>
          <w:rFonts w:ascii="Times New Roman" w:hAnsi="Times New Roman" w:cs="Times New Roman"/>
          <w:sz w:val="28"/>
          <w:szCs w:val="28"/>
        </w:rPr>
        <w:t>обеспечи</w:t>
      </w:r>
      <w:r w:rsidRPr="0080163B">
        <w:rPr>
          <w:rFonts w:ascii="Times New Roman" w:hAnsi="Times New Roman" w:cs="Times New Roman"/>
          <w:sz w:val="28"/>
          <w:szCs w:val="28"/>
        </w:rPr>
        <w:t>вает</w:t>
      </w:r>
      <w:r w:rsidR="0084583E" w:rsidRPr="0080163B">
        <w:rPr>
          <w:rFonts w:ascii="Times New Roman" w:hAnsi="Times New Roman" w:cs="Times New Roman"/>
          <w:sz w:val="28"/>
          <w:szCs w:val="28"/>
        </w:rPr>
        <w:t xml:space="preserve"> детей </w:t>
      </w:r>
      <w:r w:rsidRPr="0080163B">
        <w:rPr>
          <w:rFonts w:ascii="Times New Roman" w:hAnsi="Times New Roman" w:cs="Times New Roman"/>
          <w:sz w:val="28"/>
          <w:szCs w:val="28"/>
        </w:rPr>
        <w:t xml:space="preserve">города </w:t>
      </w:r>
      <w:r w:rsidR="0084583E" w:rsidRPr="0080163B">
        <w:rPr>
          <w:rFonts w:ascii="Times New Roman" w:hAnsi="Times New Roman" w:cs="Times New Roman"/>
          <w:sz w:val="28"/>
          <w:szCs w:val="28"/>
        </w:rPr>
        <w:t xml:space="preserve">односменными общеобразовательными учреждениями и детскими садами. </w:t>
      </w:r>
    </w:p>
    <w:p w:rsidR="00850DCF" w:rsidRPr="0080163B" w:rsidRDefault="00213A97" w:rsidP="00F92552">
      <w:pPr>
        <w:widowControl w:val="0"/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163B">
        <w:rPr>
          <w:rFonts w:ascii="Times New Roman" w:hAnsi="Times New Roman" w:cs="Times New Roman"/>
          <w:sz w:val="28"/>
          <w:szCs w:val="28"/>
        </w:rPr>
        <w:t>Национальный проект «Образование» охватывает 6 региональных проектов, целенаправ</w:t>
      </w:r>
      <w:r w:rsidR="00850DCF" w:rsidRPr="0080163B">
        <w:rPr>
          <w:rFonts w:ascii="Times New Roman" w:hAnsi="Times New Roman" w:cs="Times New Roman"/>
          <w:sz w:val="28"/>
          <w:szCs w:val="28"/>
        </w:rPr>
        <w:t>л</w:t>
      </w:r>
      <w:r w:rsidRPr="0080163B">
        <w:rPr>
          <w:rFonts w:ascii="Times New Roman" w:hAnsi="Times New Roman" w:cs="Times New Roman"/>
          <w:sz w:val="28"/>
          <w:szCs w:val="28"/>
        </w:rPr>
        <w:t>енны</w:t>
      </w:r>
      <w:r w:rsidR="00850DCF" w:rsidRPr="0080163B">
        <w:rPr>
          <w:rFonts w:ascii="Times New Roman" w:hAnsi="Times New Roman" w:cs="Times New Roman"/>
          <w:sz w:val="28"/>
          <w:szCs w:val="28"/>
        </w:rPr>
        <w:t>х</w:t>
      </w:r>
      <w:r w:rsidRPr="0080163B">
        <w:rPr>
          <w:rFonts w:ascii="Times New Roman" w:hAnsi="Times New Roman" w:cs="Times New Roman"/>
          <w:sz w:val="28"/>
          <w:szCs w:val="28"/>
        </w:rPr>
        <w:t xml:space="preserve"> на </w:t>
      </w:r>
      <w:r w:rsidR="00850DCF" w:rsidRPr="0080163B">
        <w:rPr>
          <w:rFonts w:ascii="Times New Roman" w:hAnsi="Times New Roman" w:cs="Times New Roman"/>
          <w:sz w:val="28"/>
          <w:szCs w:val="28"/>
        </w:rPr>
        <w:t>обеспечение доступности качественного образования, соответствующего требованиям инновационного развития экономики и современным потребностям общества</w:t>
      </w:r>
      <w:r w:rsidR="00AC114A" w:rsidRPr="0080163B">
        <w:rPr>
          <w:rFonts w:ascii="Times New Roman" w:hAnsi="Times New Roman" w:cs="Times New Roman"/>
          <w:sz w:val="28"/>
          <w:szCs w:val="28"/>
        </w:rPr>
        <w:t>,</w:t>
      </w:r>
      <w:r w:rsidR="00850DCF" w:rsidRPr="0080163B">
        <w:rPr>
          <w:rFonts w:ascii="Times New Roman" w:hAnsi="Times New Roman" w:cs="Times New Roman"/>
          <w:sz w:val="28"/>
          <w:szCs w:val="28"/>
        </w:rPr>
        <w:t xml:space="preserve"> а также на воспитание гармонично развитой и социально ответственной личности на основе духовно-нравственных ценностей народов Российской Федерации.</w:t>
      </w:r>
    </w:p>
    <w:p w:rsidR="00850DCF" w:rsidRPr="0080163B" w:rsidRDefault="00850DCF" w:rsidP="00F92552">
      <w:pPr>
        <w:widowControl w:val="0"/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163B">
        <w:rPr>
          <w:rFonts w:ascii="Times New Roman" w:hAnsi="Times New Roman" w:cs="Times New Roman"/>
          <w:sz w:val="28"/>
          <w:szCs w:val="28"/>
        </w:rPr>
        <w:t>За 2019 год:</w:t>
      </w:r>
    </w:p>
    <w:p w:rsidR="00780921" w:rsidRPr="0080163B" w:rsidRDefault="0084583E" w:rsidP="00F92552">
      <w:pPr>
        <w:pStyle w:val="a5"/>
        <w:widowControl w:val="0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0163B">
        <w:rPr>
          <w:rFonts w:ascii="Times New Roman" w:hAnsi="Times New Roman"/>
          <w:bCs/>
          <w:sz w:val="28"/>
          <w:szCs w:val="28"/>
        </w:rPr>
        <w:t>9</w:t>
      </w:r>
      <w:r w:rsidR="00850DCF" w:rsidRPr="0080163B">
        <w:rPr>
          <w:rFonts w:ascii="Times New Roman" w:hAnsi="Times New Roman"/>
          <w:bCs/>
          <w:sz w:val="28"/>
          <w:szCs w:val="28"/>
        </w:rPr>
        <w:t>6,4</w:t>
      </w:r>
      <w:r w:rsidRPr="0080163B">
        <w:rPr>
          <w:rFonts w:ascii="Times New Roman" w:hAnsi="Times New Roman"/>
          <w:bCs/>
          <w:sz w:val="28"/>
          <w:szCs w:val="28"/>
        </w:rPr>
        <w:t>%</w:t>
      </w:r>
      <w:r w:rsidRPr="0080163B">
        <w:rPr>
          <w:rFonts w:ascii="Times New Roman" w:hAnsi="Times New Roman"/>
          <w:sz w:val="28"/>
          <w:szCs w:val="28"/>
        </w:rPr>
        <w:t xml:space="preserve"> детей в возрасте от 5 до 18 лет</w:t>
      </w:r>
      <w:r w:rsidR="00850DCF" w:rsidRPr="0080163B">
        <w:rPr>
          <w:rFonts w:ascii="Times New Roman" w:hAnsi="Times New Roman"/>
          <w:sz w:val="28"/>
          <w:szCs w:val="28"/>
        </w:rPr>
        <w:t xml:space="preserve"> (7</w:t>
      </w:r>
      <w:r w:rsidR="00F3155E" w:rsidRPr="0080163B">
        <w:rPr>
          <w:rFonts w:ascii="Times New Roman" w:hAnsi="Times New Roman"/>
          <w:sz w:val="28"/>
          <w:szCs w:val="28"/>
        </w:rPr>
        <w:t>1</w:t>
      </w:r>
      <w:r w:rsidR="00850DCF" w:rsidRPr="0080163B">
        <w:rPr>
          <w:rFonts w:ascii="Times New Roman" w:hAnsi="Times New Roman"/>
          <w:sz w:val="28"/>
          <w:szCs w:val="28"/>
        </w:rPr>
        <w:t xml:space="preserve">56 </w:t>
      </w:r>
      <w:r w:rsidR="00F3155E" w:rsidRPr="0080163B">
        <w:rPr>
          <w:rFonts w:ascii="Times New Roman" w:hAnsi="Times New Roman"/>
          <w:sz w:val="28"/>
          <w:szCs w:val="28"/>
        </w:rPr>
        <w:t>человек)</w:t>
      </w:r>
      <w:r w:rsidRPr="0080163B">
        <w:rPr>
          <w:rFonts w:ascii="Times New Roman" w:hAnsi="Times New Roman"/>
          <w:sz w:val="28"/>
          <w:szCs w:val="28"/>
        </w:rPr>
        <w:t xml:space="preserve"> охвачены дополнительным образованием, выданы 495 сертификатов дополнительного образования</w:t>
      </w:r>
      <w:r w:rsidR="00780921" w:rsidRPr="0080163B">
        <w:rPr>
          <w:rFonts w:ascii="Times New Roman" w:hAnsi="Times New Roman"/>
          <w:sz w:val="28"/>
          <w:szCs w:val="28"/>
        </w:rPr>
        <w:t>;</w:t>
      </w:r>
    </w:p>
    <w:p w:rsidR="00780921" w:rsidRPr="0080163B" w:rsidRDefault="00780921" w:rsidP="00F92552">
      <w:pPr>
        <w:pStyle w:val="a5"/>
        <w:widowControl w:val="0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0163B">
        <w:rPr>
          <w:rFonts w:ascii="Times New Roman" w:hAnsi="Times New Roman"/>
          <w:sz w:val="28"/>
          <w:szCs w:val="28"/>
        </w:rPr>
        <w:t>823 школьника приняли участие в открытых уроках в режиме онлайн на портале «</w:t>
      </w:r>
      <w:proofErr w:type="spellStart"/>
      <w:r w:rsidRPr="0080163B">
        <w:rPr>
          <w:rFonts w:ascii="Times New Roman" w:hAnsi="Times New Roman"/>
          <w:sz w:val="28"/>
          <w:szCs w:val="28"/>
        </w:rPr>
        <w:t>ПроеКТОриЯ</w:t>
      </w:r>
      <w:proofErr w:type="spellEnd"/>
      <w:r w:rsidRPr="0080163B">
        <w:rPr>
          <w:rFonts w:ascii="Times New Roman" w:hAnsi="Times New Roman"/>
          <w:sz w:val="28"/>
          <w:szCs w:val="28"/>
        </w:rPr>
        <w:t>»;</w:t>
      </w:r>
    </w:p>
    <w:p w:rsidR="00A47774" w:rsidRPr="0080163B" w:rsidRDefault="00780921" w:rsidP="00F92552">
      <w:pPr>
        <w:pStyle w:val="a5"/>
        <w:widowControl w:val="0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0163B">
        <w:rPr>
          <w:rFonts w:ascii="Times New Roman" w:hAnsi="Times New Roman"/>
          <w:sz w:val="28"/>
          <w:szCs w:val="28"/>
        </w:rPr>
        <w:t>1114 детей охвачены дополнительны</w:t>
      </w:r>
      <w:r w:rsidR="00A47774" w:rsidRPr="0080163B">
        <w:rPr>
          <w:rFonts w:ascii="Times New Roman" w:hAnsi="Times New Roman"/>
          <w:sz w:val="28"/>
          <w:szCs w:val="28"/>
        </w:rPr>
        <w:t xml:space="preserve">м </w:t>
      </w:r>
      <w:r w:rsidRPr="0080163B">
        <w:rPr>
          <w:rFonts w:ascii="Times New Roman" w:hAnsi="Times New Roman"/>
          <w:sz w:val="28"/>
          <w:szCs w:val="28"/>
        </w:rPr>
        <w:t>обра</w:t>
      </w:r>
      <w:r w:rsidR="00A47774" w:rsidRPr="0080163B">
        <w:rPr>
          <w:rFonts w:ascii="Times New Roman" w:hAnsi="Times New Roman"/>
          <w:sz w:val="28"/>
          <w:szCs w:val="28"/>
        </w:rPr>
        <w:t>зованием естественнонаучной и технической направленностью;</w:t>
      </w:r>
    </w:p>
    <w:p w:rsidR="00AC114A" w:rsidRPr="00B424C1" w:rsidRDefault="00780921" w:rsidP="00F92552">
      <w:pPr>
        <w:pStyle w:val="a5"/>
        <w:widowControl w:val="0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24C1">
        <w:rPr>
          <w:rFonts w:ascii="Times New Roman" w:hAnsi="Times New Roman"/>
          <w:sz w:val="28"/>
          <w:szCs w:val="28"/>
        </w:rPr>
        <w:t xml:space="preserve"> </w:t>
      </w:r>
      <w:r w:rsidR="00D20863" w:rsidRPr="00B424C1">
        <w:rPr>
          <w:rFonts w:ascii="Times New Roman" w:hAnsi="Times New Roman"/>
          <w:sz w:val="28"/>
          <w:szCs w:val="28"/>
        </w:rPr>
        <w:t xml:space="preserve">55 семей, в которых растут дети дошкольного возраста и </w:t>
      </w:r>
      <w:r w:rsidR="00D20863" w:rsidRPr="00B424C1">
        <w:rPr>
          <w:rFonts w:ascii="Times New Roman" w:hAnsi="Times New Roman"/>
          <w:bCs/>
          <w:sz w:val="28"/>
          <w:szCs w:val="28"/>
        </w:rPr>
        <w:t>269</w:t>
      </w:r>
      <w:r w:rsidR="00D20863" w:rsidRPr="00B424C1">
        <w:rPr>
          <w:rFonts w:ascii="Times New Roman" w:hAnsi="Times New Roman"/>
          <w:sz w:val="28"/>
          <w:szCs w:val="28"/>
        </w:rPr>
        <w:t xml:space="preserve"> родителей детей, испытывающих трудности в освоении общеобразовательных программ, развитии и социальной адаптации получили психолого-педагогическую, методическую и консультативную помощь; </w:t>
      </w:r>
      <w:r w:rsidR="00D20863" w:rsidRPr="00B424C1">
        <w:rPr>
          <w:rFonts w:ascii="Times New Roman" w:hAnsi="Times New Roman"/>
          <w:bCs/>
          <w:sz w:val="28"/>
          <w:szCs w:val="28"/>
        </w:rPr>
        <w:t>170</w:t>
      </w:r>
      <w:r w:rsidR="00D20863" w:rsidRPr="00B424C1">
        <w:rPr>
          <w:rFonts w:ascii="Times New Roman" w:hAnsi="Times New Roman"/>
          <w:sz w:val="28"/>
          <w:szCs w:val="28"/>
        </w:rPr>
        <w:t xml:space="preserve"> семей получили консультативную помощь по образованию детей – инвалидов;</w:t>
      </w:r>
    </w:p>
    <w:p w:rsidR="00780921" w:rsidRPr="0080163B" w:rsidRDefault="00AC114A" w:rsidP="00F92552">
      <w:pPr>
        <w:pStyle w:val="a5"/>
        <w:widowControl w:val="0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0163B">
        <w:rPr>
          <w:rFonts w:ascii="Times New Roman" w:hAnsi="Times New Roman"/>
          <w:sz w:val="28"/>
          <w:szCs w:val="28"/>
        </w:rPr>
        <w:t xml:space="preserve">40 педагогических работников проходят обучение в цифровой форме с </w:t>
      </w:r>
      <w:r w:rsidRPr="0080163B">
        <w:rPr>
          <w:rFonts w:ascii="Times New Roman" w:hAnsi="Times New Roman"/>
          <w:sz w:val="28"/>
          <w:szCs w:val="28"/>
        </w:rPr>
        <w:lastRenderedPageBreak/>
        <w:t>использованием ресурса "одного окна";</w:t>
      </w:r>
    </w:p>
    <w:p w:rsidR="009D5B51" w:rsidRDefault="00AC114A" w:rsidP="009D5B51">
      <w:pPr>
        <w:pStyle w:val="a5"/>
        <w:widowControl w:val="0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0163B">
        <w:rPr>
          <w:rFonts w:ascii="Times New Roman" w:hAnsi="Times New Roman"/>
          <w:sz w:val="28"/>
          <w:szCs w:val="28"/>
        </w:rPr>
        <w:t xml:space="preserve">учитель начальных классов МБОУ СОШ №5 </w:t>
      </w:r>
      <w:proofErr w:type="spellStart"/>
      <w:r w:rsidRPr="0080163B">
        <w:rPr>
          <w:rFonts w:ascii="Times New Roman" w:hAnsi="Times New Roman"/>
          <w:sz w:val="28"/>
          <w:szCs w:val="28"/>
        </w:rPr>
        <w:t>Алямкина</w:t>
      </w:r>
      <w:proofErr w:type="spellEnd"/>
      <w:r w:rsidRPr="0080163B">
        <w:rPr>
          <w:rFonts w:ascii="Times New Roman" w:hAnsi="Times New Roman"/>
          <w:sz w:val="28"/>
          <w:szCs w:val="28"/>
        </w:rPr>
        <w:t xml:space="preserve"> Наталья Анатольевна приняла участие во всероссийском конкурсе «Учитель года» в городе Грозном Чеченской республики (федеральный этап), стала победителем регионального этапа конкурса профессионального мастерства в сфере образования ХМАО – Югры «Педагог года Югры - 2019» в номинации «Учитель года Югры». На финальном туре в г. Москве (октябрь 2019г) представляла автономный округ;</w:t>
      </w:r>
    </w:p>
    <w:p w:rsidR="00F92552" w:rsidRPr="009D5B51" w:rsidRDefault="00AC114A" w:rsidP="009D5B51">
      <w:pPr>
        <w:pStyle w:val="a5"/>
        <w:widowControl w:val="0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D5B51">
        <w:rPr>
          <w:rFonts w:ascii="Times New Roman" w:hAnsi="Times New Roman"/>
          <w:sz w:val="28"/>
          <w:szCs w:val="28"/>
        </w:rPr>
        <w:t>2</w:t>
      </w:r>
      <w:r w:rsidR="00D31E75" w:rsidRPr="009D5B51">
        <w:rPr>
          <w:rFonts w:ascii="Times New Roman" w:hAnsi="Times New Roman"/>
          <w:sz w:val="28"/>
          <w:szCs w:val="28"/>
        </w:rPr>
        <w:t xml:space="preserve"> </w:t>
      </w:r>
      <w:r w:rsidRPr="009D5B51">
        <w:rPr>
          <w:rFonts w:ascii="Times New Roman" w:hAnsi="Times New Roman"/>
          <w:sz w:val="28"/>
          <w:szCs w:val="28"/>
        </w:rPr>
        <w:t>219 человек вовлечено в добровольческую деятельность, что составило 30% от общего количества молодежи (7251 чел.), проживающей на территории города.  В мероприятиях по вовлечению в творческую деятельность (конкурсы, смотры, фестивали, форумы) приняли участие 3360 человек, что составило</w:t>
      </w:r>
      <w:r w:rsidR="00932573" w:rsidRPr="009D5B51">
        <w:rPr>
          <w:rFonts w:ascii="Times New Roman" w:hAnsi="Times New Roman"/>
          <w:sz w:val="28"/>
          <w:szCs w:val="28"/>
        </w:rPr>
        <w:t xml:space="preserve"> 46% от общего количества моло</w:t>
      </w:r>
      <w:r w:rsidRPr="009D5B51">
        <w:rPr>
          <w:rFonts w:ascii="Times New Roman" w:hAnsi="Times New Roman"/>
          <w:sz w:val="28"/>
          <w:szCs w:val="28"/>
        </w:rPr>
        <w:t>д</w:t>
      </w:r>
      <w:r w:rsidR="00932573" w:rsidRPr="009D5B51">
        <w:rPr>
          <w:rFonts w:ascii="Times New Roman" w:hAnsi="Times New Roman"/>
          <w:sz w:val="28"/>
          <w:szCs w:val="28"/>
        </w:rPr>
        <w:t>еж</w:t>
      </w:r>
      <w:r w:rsidRPr="009D5B51">
        <w:rPr>
          <w:rFonts w:ascii="Times New Roman" w:hAnsi="Times New Roman"/>
          <w:sz w:val="28"/>
          <w:szCs w:val="28"/>
        </w:rPr>
        <w:t>и в МО.</w:t>
      </w:r>
      <w:r w:rsidR="00932573" w:rsidRPr="009D5B51">
        <w:rPr>
          <w:rFonts w:ascii="Times New Roman" w:hAnsi="Times New Roman"/>
          <w:sz w:val="28"/>
          <w:szCs w:val="28"/>
        </w:rPr>
        <w:t xml:space="preserve"> По итогам 2018 года волонтеры победы Югры вошли в ТОП-10 и заняли 3 место из 85 субъектов Российской Федерации. С 1 мая по 22 июня 2019 года прошла Всероссийская акция «Красная гвоздика». В результате волонтеры победы ХМАО-Югры заняли 1 место по России, а местное отделение Волонтеров Победы города </w:t>
      </w:r>
      <w:proofErr w:type="spellStart"/>
      <w:r w:rsidR="00932573" w:rsidRPr="009D5B51">
        <w:rPr>
          <w:rFonts w:ascii="Times New Roman" w:hAnsi="Times New Roman"/>
          <w:sz w:val="28"/>
          <w:szCs w:val="28"/>
        </w:rPr>
        <w:t>Пыть-Яха</w:t>
      </w:r>
      <w:proofErr w:type="spellEnd"/>
      <w:r w:rsidR="00932573" w:rsidRPr="009D5B51">
        <w:rPr>
          <w:rFonts w:ascii="Times New Roman" w:hAnsi="Times New Roman"/>
          <w:sz w:val="28"/>
          <w:szCs w:val="28"/>
        </w:rPr>
        <w:t xml:space="preserve"> заняли 1 место в Округе.</w:t>
      </w:r>
    </w:p>
    <w:p w:rsidR="00B424C1" w:rsidRDefault="00B424C1" w:rsidP="00F925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Средний процент достижения показателей национального проекта «Образование» по итогам года составляет 156%.</w:t>
      </w:r>
    </w:p>
    <w:p w:rsidR="00F92552" w:rsidRPr="00F92552" w:rsidRDefault="00F92552" w:rsidP="00F925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552">
        <w:rPr>
          <w:rFonts w:ascii="Times New Roman" w:hAnsi="Times New Roman"/>
          <w:sz w:val="28"/>
          <w:szCs w:val="28"/>
        </w:rPr>
        <w:t>По национальному проекту «Образование» на 2019 год предусмотрено 44</w:t>
      </w:r>
      <w:r>
        <w:rPr>
          <w:rFonts w:ascii="Times New Roman" w:hAnsi="Times New Roman"/>
          <w:sz w:val="28"/>
          <w:szCs w:val="28"/>
        </w:rPr>
        <w:t> </w:t>
      </w:r>
      <w:r w:rsidRPr="00F92552">
        <w:rPr>
          <w:rFonts w:ascii="Times New Roman" w:hAnsi="Times New Roman"/>
          <w:sz w:val="28"/>
          <w:szCs w:val="28"/>
        </w:rPr>
        <w:t>392</w:t>
      </w:r>
      <w:r>
        <w:rPr>
          <w:rFonts w:ascii="Times New Roman" w:hAnsi="Times New Roman"/>
          <w:sz w:val="28"/>
          <w:szCs w:val="28"/>
        </w:rPr>
        <w:t xml:space="preserve">,3 </w:t>
      </w:r>
      <w:proofErr w:type="spellStart"/>
      <w:r>
        <w:rPr>
          <w:rFonts w:ascii="Times New Roman" w:hAnsi="Times New Roman"/>
          <w:sz w:val="28"/>
          <w:szCs w:val="28"/>
        </w:rPr>
        <w:t>тыс.</w:t>
      </w:r>
      <w:r w:rsidRPr="00F92552">
        <w:rPr>
          <w:rFonts w:ascii="Times New Roman" w:hAnsi="Times New Roman"/>
          <w:sz w:val="28"/>
          <w:szCs w:val="28"/>
        </w:rPr>
        <w:t>руб</w:t>
      </w:r>
      <w:proofErr w:type="spellEnd"/>
      <w:r w:rsidRPr="00F92552">
        <w:rPr>
          <w:rFonts w:ascii="Times New Roman" w:hAnsi="Times New Roman"/>
          <w:sz w:val="28"/>
          <w:szCs w:val="28"/>
        </w:rPr>
        <w:t>., фактически профинансировано 42</w:t>
      </w:r>
      <w:r>
        <w:rPr>
          <w:rFonts w:ascii="Times New Roman" w:hAnsi="Times New Roman"/>
          <w:sz w:val="28"/>
          <w:szCs w:val="28"/>
        </w:rPr>
        <w:t> </w:t>
      </w:r>
      <w:r w:rsidRPr="00F92552">
        <w:rPr>
          <w:rFonts w:ascii="Times New Roman" w:hAnsi="Times New Roman"/>
          <w:sz w:val="28"/>
          <w:szCs w:val="28"/>
        </w:rPr>
        <w:t>516</w:t>
      </w:r>
      <w:r>
        <w:rPr>
          <w:rFonts w:ascii="Times New Roman" w:hAnsi="Times New Roman"/>
          <w:sz w:val="28"/>
          <w:szCs w:val="28"/>
        </w:rPr>
        <w:t xml:space="preserve">,5 </w:t>
      </w:r>
      <w:proofErr w:type="spellStart"/>
      <w:r>
        <w:rPr>
          <w:rFonts w:ascii="Times New Roman" w:hAnsi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/>
          <w:sz w:val="28"/>
          <w:szCs w:val="28"/>
        </w:rPr>
        <w:t>., что составляет 95,8</w:t>
      </w:r>
      <w:r w:rsidRPr="00F92552">
        <w:rPr>
          <w:rFonts w:ascii="Times New Roman" w:hAnsi="Times New Roman"/>
          <w:sz w:val="28"/>
          <w:szCs w:val="28"/>
        </w:rPr>
        <w:t>% от плана.</w:t>
      </w:r>
    </w:p>
    <w:p w:rsidR="00F92552" w:rsidRPr="00B424C1" w:rsidRDefault="00B424C1" w:rsidP="009D5B51">
      <w:pPr>
        <w:pStyle w:val="a5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B424C1">
        <w:rPr>
          <w:rFonts w:ascii="Times New Roman" w:hAnsi="Times New Roman"/>
          <w:b/>
          <w:sz w:val="28"/>
          <w:szCs w:val="28"/>
        </w:rPr>
        <w:t>Национальный проект «Малое и среднее предпринимательство</w:t>
      </w:r>
      <w:r w:rsidRPr="00B424C1">
        <w:rPr>
          <w:rFonts w:ascii="Times New Roman" w:eastAsiaTheme="minorEastAsia" w:hAnsi="Times New Roman"/>
          <w:b/>
          <w:bCs/>
          <w:kern w:val="24"/>
          <w:sz w:val="28"/>
          <w:szCs w:val="28"/>
        </w:rPr>
        <w:t xml:space="preserve"> </w:t>
      </w:r>
      <w:r w:rsidRPr="00B424C1">
        <w:rPr>
          <w:rFonts w:ascii="Times New Roman" w:hAnsi="Times New Roman"/>
          <w:b/>
          <w:bCs/>
          <w:sz w:val="28"/>
          <w:szCs w:val="28"/>
        </w:rPr>
        <w:t>и поддержка индивидуальной предпринимательской инициативы</w:t>
      </w:r>
      <w:r w:rsidRPr="00B424C1">
        <w:rPr>
          <w:rFonts w:ascii="Times New Roman" w:hAnsi="Times New Roman"/>
          <w:b/>
          <w:sz w:val="28"/>
          <w:szCs w:val="28"/>
        </w:rPr>
        <w:t>».</w:t>
      </w:r>
    </w:p>
    <w:p w:rsidR="00B424C1" w:rsidRDefault="0084583E" w:rsidP="00F9255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24C1">
        <w:rPr>
          <w:rFonts w:ascii="Times New Roman" w:hAnsi="Times New Roman" w:cs="Times New Roman"/>
          <w:sz w:val="28"/>
          <w:szCs w:val="28"/>
        </w:rPr>
        <w:t>Национальный проект «Малое и среднее предпринимательство</w:t>
      </w:r>
      <w:r w:rsidRPr="00B424C1"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  <w:t xml:space="preserve"> </w:t>
      </w:r>
      <w:r w:rsidRPr="00B424C1">
        <w:rPr>
          <w:rFonts w:ascii="Times New Roman" w:hAnsi="Times New Roman" w:cs="Times New Roman"/>
          <w:bCs/>
          <w:sz w:val="28"/>
          <w:szCs w:val="28"/>
        </w:rPr>
        <w:t>и поддержка индивидуальной предпринимательской инициативы</w:t>
      </w:r>
      <w:r w:rsidR="00932573" w:rsidRPr="00B424C1">
        <w:rPr>
          <w:rFonts w:ascii="Times New Roman" w:hAnsi="Times New Roman" w:cs="Times New Roman"/>
          <w:sz w:val="28"/>
          <w:szCs w:val="28"/>
        </w:rPr>
        <w:t>» в</w:t>
      </w:r>
      <w:r w:rsidRPr="00B42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4C1">
        <w:rPr>
          <w:rFonts w:ascii="Times New Roman" w:hAnsi="Times New Roman" w:cs="Times New Roman"/>
          <w:sz w:val="28"/>
          <w:szCs w:val="28"/>
        </w:rPr>
        <w:t>Пыть-</w:t>
      </w:r>
      <w:r w:rsidRPr="0080163B">
        <w:rPr>
          <w:rFonts w:ascii="Times New Roman" w:hAnsi="Times New Roman" w:cs="Times New Roman"/>
          <w:sz w:val="28"/>
          <w:szCs w:val="28"/>
        </w:rPr>
        <w:t>Яхе</w:t>
      </w:r>
      <w:proofErr w:type="spellEnd"/>
      <w:r w:rsidRPr="0080163B">
        <w:rPr>
          <w:rFonts w:ascii="Times New Roman" w:hAnsi="Times New Roman" w:cs="Times New Roman"/>
          <w:sz w:val="28"/>
          <w:szCs w:val="28"/>
        </w:rPr>
        <w:t xml:space="preserve"> реализуется посредствам 2-х региональных проектов. Для создания и развития субъектов малого и среднего предпринимательства в муниципалитете созданы условия в рамках действующего законодательства. Бизнесменам и </w:t>
      </w:r>
      <w:r w:rsidRPr="0080163B">
        <w:rPr>
          <w:rFonts w:ascii="Times New Roman" w:hAnsi="Times New Roman" w:cs="Times New Roman"/>
          <w:sz w:val="28"/>
          <w:szCs w:val="28"/>
        </w:rPr>
        <w:lastRenderedPageBreak/>
        <w:t xml:space="preserve">предпринимателям предложены меры муниципальной поддержки, в том числе финансовая. </w:t>
      </w:r>
      <w:r w:rsidR="00932573" w:rsidRPr="0080163B">
        <w:rPr>
          <w:rFonts w:ascii="Times New Roman" w:hAnsi="Times New Roman" w:cs="Times New Roman"/>
          <w:sz w:val="28"/>
          <w:szCs w:val="28"/>
        </w:rPr>
        <w:t>32 п</w:t>
      </w:r>
      <w:r w:rsidRPr="0080163B">
        <w:rPr>
          <w:rFonts w:ascii="Times New Roman" w:hAnsi="Times New Roman" w:cs="Times New Roman"/>
          <w:sz w:val="28"/>
          <w:szCs w:val="28"/>
        </w:rPr>
        <w:t>редпринимателям</w:t>
      </w:r>
      <w:r w:rsidR="00932573" w:rsidRPr="0080163B">
        <w:rPr>
          <w:rFonts w:ascii="Times New Roman" w:hAnsi="Times New Roman" w:cs="Times New Roman"/>
          <w:sz w:val="28"/>
          <w:szCs w:val="28"/>
        </w:rPr>
        <w:t xml:space="preserve"> предоставлена </w:t>
      </w:r>
      <w:r w:rsidRPr="0080163B">
        <w:rPr>
          <w:rFonts w:ascii="Times New Roman" w:hAnsi="Times New Roman" w:cs="Times New Roman"/>
          <w:sz w:val="28"/>
          <w:szCs w:val="28"/>
        </w:rPr>
        <w:t xml:space="preserve">субсидия </w:t>
      </w:r>
      <w:r w:rsidR="00932573" w:rsidRPr="0080163B">
        <w:rPr>
          <w:rFonts w:ascii="Times New Roman" w:hAnsi="Times New Roman" w:cs="Times New Roman"/>
          <w:sz w:val="28"/>
          <w:szCs w:val="28"/>
        </w:rPr>
        <w:t xml:space="preserve">на общую сумму 4 497,2 </w:t>
      </w:r>
      <w:proofErr w:type="spellStart"/>
      <w:r w:rsidR="00932573" w:rsidRPr="0080163B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="00932573" w:rsidRPr="0080163B">
        <w:rPr>
          <w:rFonts w:ascii="Times New Roman" w:hAnsi="Times New Roman" w:cs="Times New Roman"/>
          <w:sz w:val="28"/>
          <w:szCs w:val="28"/>
        </w:rPr>
        <w:t>.</w:t>
      </w:r>
    </w:p>
    <w:p w:rsidR="00B424C1" w:rsidRDefault="00932573" w:rsidP="00F9255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163B">
        <w:rPr>
          <w:rFonts w:ascii="Times New Roman" w:hAnsi="Times New Roman" w:cs="Times New Roman"/>
          <w:sz w:val="28"/>
          <w:szCs w:val="28"/>
        </w:rPr>
        <w:t xml:space="preserve"> Предоставлена информационно-консультационная поддержка по 142 обращениям от субъектов малого предпринимательства и физических лиц. Организовано и проведено 10 мероприятий (семинары, круглые столы, заседания), в которых приняли участие 0,5 </w:t>
      </w:r>
      <w:proofErr w:type="spellStart"/>
      <w:r w:rsidRPr="0080163B">
        <w:rPr>
          <w:rFonts w:ascii="Times New Roman" w:hAnsi="Times New Roman" w:cs="Times New Roman"/>
          <w:sz w:val="28"/>
          <w:szCs w:val="28"/>
        </w:rPr>
        <w:t>тыс.человек</w:t>
      </w:r>
      <w:proofErr w:type="spellEnd"/>
      <w:r w:rsidRPr="0080163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92552" w:rsidRPr="00F92552" w:rsidRDefault="00F92552" w:rsidP="00F9255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2552">
        <w:rPr>
          <w:rFonts w:ascii="Times New Roman" w:hAnsi="Times New Roman"/>
          <w:sz w:val="28"/>
          <w:szCs w:val="28"/>
        </w:rPr>
        <w:t>По национальному проекту «Малое и среднее предпринимательство и поддержка индивидуальной предпринимательской инициативы» на 2019 год предусмотрено 5</w:t>
      </w:r>
      <w:r>
        <w:rPr>
          <w:rFonts w:ascii="Times New Roman" w:hAnsi="Times New Roman"/>
          <w:sz w:val="28"/>
          <w:szCs w:val="28"/>
        </w:rPr>
        <w:t> </w:t>
      </w:r>
      <w:r w:rsidRPr="00F92552">
        <w:rPr>
          <w:rFonts w:ascii="Times New Roman" w:hAnsi="Times New Roman"/>
          <w:sz w:val="28"/>
          <w:szCs w:val="28"/>
        </w:rPr>
        <w:t>397</w:t>
      </w:r>
      <w:r>
        <w:rPr>
          <w:rFonts w:ascii="Times New Roman" w:hAnsi="Times New Roman"/>
          <w:sz w:val="28"/>
          <w:szCs w:val="28"/>
        </w:rPr>
        <w:t>,</w:t>
      </w:r>
      <w:r w:rsidRPr="00F92552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тыс.</w:t>
      </w:r>
      <w:r w:rsidRPr="00F92552">
        <w:rPr>
          <w:rFonts w:ascii="Times New Roman" w:hAnsi="Times New Roman"/>
          <w:sz w:val="28"/>
          <w:szCs w:val="28"/>
        </w:rPr>
        <w:t>руб</w:t>
      </w:r>
      <w:proofErr w:type="spellEnd"/>
      <w:r w:rsidRPr="00F92552">
        <w:rPr>
          <w:rFonts w:ascii="Times New Roman" w:hAnsi="Times New Roman"/>
          <w:sz w:val="28"/>
          <w:szCs w:val="28"/>
        </w:rPr>
        <w:t>., фактически профинансировано 5</w:t>
      </w:r>
      <w:r>
        <w:rPr>
          <w:rFonts w:ascii="Times New Roman" w:hAnsi="Times New Roman"/>
          <w:sz w:val="28"/>
          <w:szCs w:val="28"/>
        </w:rPr>
        <w:t> </w:t>
      </w:r>
      <w:r w:rsidRPr="00F92552">
        <w:rPr>
          <w:rFonts w:ascii="Times New Roman" w:hAnsi="Times New Roman"/>
          <w:sz w:val="28"/>
          <w:szCs w:val="28"/>
        </w:rPr>
        <w:t>397</w:t>
      </w:r>
      <w:r>
        <w:rPr>
          <w:rFonts w:ascii="Times New Roman" w:hAnsi="Times New Roman"/>
          <w:sz w:val="28"/>
          <w:szCs w:val="28"/>
        </w:rPr>
        <w:t>,</w:t>
      </w:r>
      <w:r w:rsidRPr="00F92552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тыс.</w:t>
      </w:r>
      <w:r w:rsidRPr="00F92552">
        <w:rPr>
          <w:rFonts w:ascii="Times New Roman" w:hAnsi="Times New Roman"/>
          <w:sz w:val="28"/>
          <w:szCs w:val="28"/>
        </w:rPr>
        <w:t>руб</w:t>
      </w:r>
      <w:proofErr w:type="spellEnd"/>
      <w:r w:rsidRPr="00F92552">
        <w:rPr>
          <w:rFonts w:ascii="Times New Roman" w:hAnsi="Times New Roman"/>
          <w:sz w:val="28"/>
          <w:szCs w:val="28"/>
        </w:rPr>
        <w:t>., что составляет 100% от плана.</w:t>
      </w:r>
    </w:p>
    <w:p w:rsidR="00932573" w:rsidRPr="00B424C1" w:rsidRDefault="00B424C1" w:rsidP="009D5B51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24C1">
        <w:rPr>
          <w:rFonts w:ascii="Times New Roman" w:hAnsi="Times New Roman" w:cs="Times New Roman"/>
          <w:b/>
          <w:sz w:val="28"/>
          <w:szCs w:val="28"/>
        </w:rPr>
        <w:t>Национальный проект «Цифровая экономика»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0C55A6" w:rsidRDefault="0084583E" w:rsidP="00F9255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163B">
        <w:rPr>
          <w:rFonts w:ascii="Times New Roman" w:hAnsi="Times New Roman" w:cs="Times New Roman"/>
          <w:sz w:val="28"/>
          <w:szCs w:val="28"/>
        </w:rPr>
        <w:t xml:space="preserve">Национальный </w:t>
      </w:r>
      <w:r w:rsidRPr="00B424C1">
        <w:rPr>
          <w:rFonts w:ascii="Times New Roman" w:hAnsi="Times New Roman" w:cs="Times New Roman"/>
          <w:sz w:val="28"/>
          <w:szCs w:val="28"/>
        </w:rPr>
        <w:t xml:space="preserve">проект «Цифровая экономика» </w:t>
      </w:r>
      <w:r w:rsidR="00C54CBD" w:rsidRPr="00B424C1">
        <w:rPr>
          <w:rFonts w:ascii="Times New Roman" w:hAnsi="Times New Roman" w:cs="Times New Roman"/>
          <w:sz w:val="28"/>
          <w:szCs w:val="28"/>
        </w:rPr>
        <w:t>направлен</w:t>
      </w:r>
      <w:r w:rsidR="00C54CBD" w:rsidRPr="0080163B">
        <w:rPr>
          <w:rFonts w:ascii="Times New Roman" w:hAnsi="Times New Roman" w:cs="Times New Roman"/>
          <w:sz w:val="28"/>
          <w:szCs w:val="28"/>
        </w:rPr>
        <w:t xml:space="preserve"> </w:t>
      </w:r>
      <w:r w:rsidRPr="0080163B">
        <w:rPr>
          <w:rFonts w:ascii="Times New Roman" w:hAnsi="Times New Roman" w:cs="Times New Roman"/>
          <w:sz w:val="28"/>
          <w:szCs w:val="28"/>
        </w:rPr>
        <w:t xml:space="preserve">на информационную безопасность органов местного самоуправления и развитие информационной инфраструктуры домохозяйств. </w:t>
      </w:r>
      <w:r w:rsidR="00C54CBD" w:rsidRPr="0080163B">
        <w:rPr>
          <w:rFonts w:ascii="Times New Roman" w:hAnsi="Times New Roman" w:cs="Times New Roman"/>
          <w:sz w:val="28"/>
          <w:szCs w:val="28"/>
        </w:rPr>
        <w:t xml:space="preserve">В 2019 году приобретены сертификаты пользователей (ЭЦП) в рамках муниципальных договоров. Исполнен контракт на оказание услуг по передаче </w:t>
      </w:r>
      <w:proofErr w:type="spellStart"/>
      <w:r w:rsidR="00C54CBD" w:rsidRPr="0080163B">
        <w:rPr>
          <w:rFonts w:ascii="Times New Roman" w:hAnsi="Times New Roman" w:cs="Times New Roman"/>
          <w:sz w:val="28"/>
          <w:szCs w:val="28"/>
        </w:rPr>
        <w:t>неисключительныъх</w:t>
      </w:r>
      <w:proofErr w:type="spellEnd"/>
      <w:r w:rsidR="00C54CBD" w:rsidRPr="0080163B">
        <w:rPr>
          <w:rFonts w:ascii="Times New Roman" w:hAnsi="Times New Roman" w:cs="Times New Roman"/>
          <w:sz w:val="28"/>
          <w:szCs w:val="28"/>
        </w:rPr>
        <w:t xml:space="preserve"> прав (лицензий) на использование программного обеспечения. Проведена аттестация рабочих мест. Программное обеспечение на 100% производства Российской Федерации.  </w:t>
      </w:r>
    </w:p>
    <w:p w:rsidR="000C55A6" w:rsidRPr="000C55A6" w:rsidRDefault="000C55A6" w:rsidP="00F9255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55A6">
        <w:rPr>
          <w:rFonts w:ascii="Times New Roman" w:hAnsi="Times New Roman"/>
          <w:sz w:val="28"/>
          <w:szCs w:val="28"/>
        </w:rPr>
        <w:t>По национальному проекту «Цифровая экономика» на 2019 год предусмотрено 1</w:t>
      </w:r>
      <w:r>
        <w:rPr>
          <w:rFonts w:ascii="Times New Roman" w:hAnsi="Times New Roman"/>
          <w:sz w:val="28"/>
          <w:szCs w:val="28"/>
        </w:rPr>
        <w:t> </w:t>
      </w:r>
      <w:r w:rsidRPr="000C55A6">
        <w:rPr>
          <w:rFonts w:ascii="Times New Roman" w:hAnsi="Times New Roman"/>
          <w:sz w:val="28"/>
          <w:szCs w:val="28"/>
        </w:rPr>
        <w:t>806</w:t>
      </w:r>
      <w:r>
        <w:rPr>
          <w:rFonts w:ascii="Times New Roman" w:hAnsi="Times New Roman"/>
          <w:sz w:val="28"/>
          <w:szCs w:val="28"/>
        </w:rPr>
        <w:t>,</w:t>
      </w:r>
      <w:r w:rsidRPr="000C55A6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тыс.</w:t>
      </w:r>
      <w:r w:rsidRPr="000C55A6">
        <w:rPr>
          <w:rFonts w:ascii="Times New Roman" w:hAnsi="Times New Roman"/>
          <w:sz w:val="28"/>
          <w:szCs w:val="28"/>
        </w:rPr>
        <w:t>руб</w:t>
      </w:r>
      <w:proofErr w:type="spellEnd"/>
      <w:r w:rsidRPr="000C55A6">
        <w:rPr>
          <w:rFonts w:ascii="Times New Roman" w:hAnsi="Times New Roman"/>
          <w:sz w:val="28"/>
          <w:szCs w:val="28"/>
        </w:rPr>
        <w:t>., фактически профинансировано 1</w:t>
      </w:r>
      <w:r>
        <w:rPr>
          <w:rFonts w:ascii="Times New Roman" w:hAnsi="Times New Roman"/>
          <w:sz w:val="28"/>
          <w:szCs w:val="28"/>
        </w:rPr>
        <w:t> </w:t>
      </w:r>
      <w:r w:rsidRPr="000C55A6">
        <w:rPr>
          <w:rFonts w:ascii="Times New Roman" w:hAnsi="Times New Roman"/>
          <w:sz w:val="28"/>
          <w:szCs w:val="28"/>
        </w:rPr>
        <w:t>801</w:t>
      </w:r>
      <w:r>
        <w:rPr>
          <w:rFonts w:ascii="Times New Roman" w:hAnsi="Times New Roman"/>
          <w:sz w:val="28"/>
          <w:szCs w:val="28"/>
        </w:rPr>
        <w:t>,</w:t>
      </w:r>
      <w:r w:rsidRPr="000C55A6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тыс.</w:t>
      </w:r>
      <w:r w:rsidR="00F92552">
        <w:rPr>
          <w:rFonts w:ascii="Times New Roman" w:hAnsi="Times New Roman"/>
          <w:sz w:val="28"/>
          <w:szCs w:val="28"/>
        </w:rPr>
        <w:t xml:space="preserve"> руб., что составляет 99,8</w:t>
      </w:r>
      <w:r w:rsidRPr="000C55A6">
        <w:rPr>
          <w:rFonts w:ascii="Times New Roman" w:hAnsi="Times New Roman"/>
          <w:sz w:val="28"/>
          <w:szCs w:val="28"/>
        </w:rPr>
        <w:t>% от плана.</w:t>
      </w:r>
    </w:p>
    <w:p w:rsidR="009D5B51" w:rsidRPr="009D5B51" w:rsidRDefault="0084583E" w:rsidP="009D5B51">
      <w:pPr>
        <w:spacing w:after="0" w:line="36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9D5B51">
        <w:rPr>
          <w:rFonts w:ascii="Times New Roman" w:hAnsi="Times New Roman"/>
          <w:b/>
          <w:sz w:val="28"/>
          <w:szCs w:val="28"/>
        </w:rPr>
        <w:t>Национальный проект «Культура».</w:t>
      </w:r>
    </w:p>
    <w:p w:rsidR="0084583E" w:rsidRPr="00F92552" w:rsidRDefault="0084583E" w:rsidP="00F9255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92552">
        <w:rPr>
          <w:rFonts w:ascii="Times New Roman" w:hAnsi="Times New Roman"/>
          <w:sz w:val="28"/>
          <w:szCs w:val="28"/>
        </w:rPr>
        <w:t xml:space="preserve">2019 год объявлен годом Культуры. Масштабность этого события отражается на культурных мероприятиях, проводимых в городе.  Реализуемые региональные проекты «Творческие люди» и «Культурная среда» позволят повлиять на качество культурной среды города, улучшить материально-техническую базу социальных учреждений. </w:t>
      </w:r>
    </w:p>
    <w:p w:rsidR="000C55A6" w:rsidRDefault="0084583E" w:rsidP="00F925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163B">
        <w:rPr>
          <w:rFonts w:ascii="Times New Roman" w:hAnsi="Times New Roman" w:cs="Times New Roman"/>
          <w:sz w:val="28"/>
          <w:szCs w:val="28"/>
        </w:rPr>
        <w:lastRenderedPageBreak/>
        <w:t xml:space="preserve">В рамках года культуры, на территории города и </w:t>
      </w:r>
      <w:proofErr w:type="spellStart"/>
      <w:r w:rsidRPr="0080163B">
        <w:rPr>
          <w:rFonts w:ascii="Times New Roman" w:hAnsi="Times New Roman" w:cs="Times New Roman"/>
          <w:sz w:val="28"/>
          <w:szCs w:val="28"/>
        </w:rPr>
        <w:t>Нефтеюганского</w:t>
      </w:r>
      <w:proofErr w:type="spellEnd"/>
      <w:r w:rsidRPr="0080163B">
        <w:rPr>
          <w:rFonts w:ascii="Times New Roman" w:hAnsi="Times New Roman" w:cs="Times New Roman"/>
          <w:sz w:val="28"/>
          <w:szCs w:val="28"/>
        </w:rPr>
        <w:t xml:space="preserve"> района были реализованы постановки спектаклей. Зрителям представлено 13 спектаклей, охват аудитории составил более 1 тысячи человек. В рамках проекта «Творческие люди» прошли </w:t>
      </w:r>
      <w:r w:rsidR="0031380D" w:rsidRPr="0080163B">
        <w:rPr>
          <w:rFonts w:ascii="Times New Roman" w:hAnsi="Times New Roman" w:cs="Times New Roman"/>
          <w:sz w:val="28"/>
          <w:szCs w:val="28"/>
        </w:rPr>
        <w:t>обучение (повышение квалификации)</w:t>
      </w:r>
      <w:r w:rsidRPr="0080163B">
        <w:rPr>
          <w:rFonts w:ascii="Times New Roman" w:hAnsi="Times New Roman" w:cs="Times New Roman"/>
          <w:sz w:val="28"/>
          <w:szCs w:val="28"/>
        </w:rPr>
        <w:t xml:space="preserve"> 8 человек.</w:t>
      </w:r>
      <w:r w:rsidR="000C55A6" w:rsidRPr="000C55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583E" w:rsidRPr="0080163B" w:rsidRDefault="000C55A6" w:rsidP="00F925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55A6">
        <w:rPr>
          <w:rFonts w:ascii="Times New Roman" w:hAnsi="Times New Roman" w:cs="Times New Roman"/>
          <w:sz w:val="28"/>
          <w:szCs w:val="28"/>
        </w:rPr>
        <w:t>По национальному проекту «Культура» на 2019 год ф</w:t>
      </w:r>
      <w:r>
        <w:rPr>
          <w:rFonts w:ascii="Times New Roman" w:hAnsi="Times New Roman"/>
          <w:sz w:val="28"/>
          <w:szCs w:val="28"/>
        </w:rPr>
        <w:t>инансирование не предусмотрено.</w:t>
      </w:r>
    </w:p>
    <w:p w:rsidR="0084583E" w:rsidRPr="009D5B51" w:rsidRDefault="009D5B51" w:rsidP="009D5B5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9D5B51">
        <w:rPr>
          <w:rFonts w:ascii="Times New Roman" w:hAnsi="Times New Roman" w:cs="Times New Roman"/>
          <w:b/>
          <w:sz w:val="28"/>
          <w:szCs w:val="28"/>
        </w:rPr>
        <w:t>Национальный проект «Демография»</w:t>
      </w:r>
      <w:r w:rsidRPr="009D5B51">
        <w:rPr>
          <w:rFonts w:ascii="Times New Roman" w:hAnsi="Times New Roman" w:cs="Times New Roman"/>
          <w:b/>
          <w:sz w:val="28"/>
          <w:szCs w:val="28"/>
        </w:rPr>
        <w:t>.</w:t>
      </w:r>
    </w:p>
    <w:p w:rsidR="0031380D" w:rsidRPr="0080163B" w:rsidRDefault="0084583E" w:rsidP="00F9255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5B51">
        <w:rPr>
          <w:rFonts w:ascii="Times New Roman" w:hAnsi="Times New Roman" w:cs="Times New Roman"/>
          <w:sz w:val="28"/>
          <w:szCs w:val="28"/>
        </w:rPr>
        <w:t xml:space="preserve">Национальный проект </w:t>
      </w:r>
      <w:r w:rsidR="0031380D" w:rsidRPr="009D5B51">
        <w:rPr>
          <w:rFonts w:ascii="Times New Roman" w:hAnsi="Times New Roman" w:cs="Times New Roman"/>
          <w:sz w:val="28"/>
          <w:szCs w:val="28"/>
        </w:rPr>
        <w:t>«Демография» на территории</w:t>
      </w:r>
      <w:r w:rsidR="0031380D" w:rsidRPr="0080163B">
        <w:rPr>
          <w:rFonts w:ascii="Times New Roman" w:hAnsi="Times New Roman" w:cs="Times New Roman"/>
          <w:sz w:val="28"/>
          <w:szCs w:val="28"/>
        </w:rPr>
        <w:t xml:space="preserve"> города реализуется по 3 региональным проектам. Мероприятия регионального проекта «Старшее поколение» реализуются за счет денежных средств Департамента труда и занятости населения ХМАО – Югры, направляемых напрямую в образовательные учреждения. В рамках договоров между КУ ХМАО- Югры "</w:t>
      </w:r>
      <w:proofErr w:type="spellStart"/>
      <w:r w:rsidR="0031380D" w:rsidRPr="0080163B">
        <w:rPr>
          <w:rFonts w:ascii="Times New Roman" w:hAnsi="Times New Roman" w:cs="Times New Roman"/>
          <w:sz w:val="28"/>
          <w:szCs w:val="28"/>
        </w:rPr>
        <w:t>Пыть</w:t>
      </w:r>
      <w:proofErr w:type="spellEnd"/>
      <w:r w:rsidR="0031380D" w:rsidRPr="0080163B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31380D" w:rsidRPr="0080163B">
        <w:rPr>
          <w:rFonts w:ascii="Times New Roman" w:hAnsi="Times New Roman" w:cs="Times New Roman"/>
          <w:sz w:val="28"/>
          <w:szCs w:val="28"/>
        </w:rPr>
        <w:t>Яхский</w:t>
      </w:r>
      <w:proofErr w:type="spellEnd"/>
      <w:r w:rsidR="0031380D" w:rsidRPr="0080163B">
        <w:rPr>
          <w:rFonts w:ascii="Times New Roman" w:hAnsi="Times New Roman" w:cs="Times New Roman"/>
          <w:sz w:val="28"/>
          <w:szCs w:val="28"/>
        </w:rPr>
        <w:t xml:space="preserve"> центр занятости населения" и бюджетными учреждениями, а также образовательными организациями прошли обучение 28 граждан </w:t>
      </w:r>
      <w:proofErr w:type="spellStart"/>
      <w:r w:rsidR="0031380D" w:rsidRPr="0080163B">
        <w:rPr>
          <w:rFonts w:ascii="Times New Roman" w:hAnsi="Times New Roman" w:cs="Times New Roman"/>
          <w:sz w:val="28"/>
          <w:szCs w:val="28"/>
        </w:rPr>
        <w:t>предпенсионного</w:t>
      </w:r>
      <w:proofErr w:type="spellEnd"/>
      <w:r w:rsidR="0031380D" w:rsidRPr="0080163B">
        <w:rPr>
          <w:rFonts w:ascii="Times New Roman" w:hAnsi="Times New Roman" w:cs="Times New Roman"/>
          <w:sz w:val="28"/>
          <w:szCs w:val="28"/>
        </w:rPr>
        <w:t xml:space="preserve"> возраста.</w:t>
      </w:r>
    </w:p>
    <w:p w:rsidR="0031380D" w:rsidRPr="0080163B" w:rsidRDefault="0031380D" w:rsidP="00F92552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 w:rsidRPr="0080163B">
        <w:rPr>
          <w:color w:val="auto"/>
          <w:sz w:val="28"/>
          <w:szCs w:val="28"/>
        </w:rPr>
        <w:t xml:space="preserve">В 2019 году, в рамках регионального проекта «Содействие занятости женщин – создание условий дошкольного образования для детей в возрасте до трех лет», в детский сад «Золотой ключик» трудоустроена 1 женщина. Организовано и трудоустроено 2 человека из числа многодетных родителей на постоянные рабочие места в организации муниципальной формы собственности. </w:t>
      </w:r>
    </w:p>
    <w:p w:rsidR="00F92552" w:rsidRDefault="0084583E" w:rsidP="00F92552">
      <w:pPr>
        <w:pStyle w:val="Default"/>
        <w:spacing w:line="360" w:lineRule="auto"/>
        <w:ind w:firstLine="567"/>
        <w:jc w:val="both"/>
        <w:rPr>
          <w:rFonts w:eastAsiaTheme="minorEastAsia"/>
          <w:bCs/>
          <w:color w:val="auto"/>
          <w:kern w:val="24"/>
          <w:sz w:val="28"/>
          <w:szCs w:val="28"/>
        </w:rPr>
      </w:pPr>
      <w:r w:rsidRPr="0080163B">
        <w:rPr>
          <w:rFonts w:eastAsiaTheme="minorEastAsia"/>
          <w:bCs/>
          <w:color w:val="auto"/>
          <w:kern w:val="24"/>
          <w:sz w:val="28"/>
          <w:szCs w:val="28"/>
        </w:rPr>
        <w:t>В городе</w:t>
      </w:r>
      <w:r w:rsidR="0031380D" w:rsidRPr="0080163B">
        <w:rPr>
          <w:rFonts w:eastAsiaTheme="minorEastAsia"/>
          <w:bCs/>
          <w:color w:val="auto"/>
          <w:kern w:val="24"/>
          <w:sz w:val="28"/>
          <w:szCs w:val="28"/>
        </w:rPr>
        <w:t xml:space="preserve">, в рамках регионального проекта «Спорт-норма </w:t>
      </w:r>
      <w:proofErr w:type="gramStart"/>
      <w:r w:rsidR="0031380D" w:rsidRPr="0080163B">
        <w:rPr>
          <w:rFonts w:eastAsiaTheme="minorEastAsia"/>
          <w:bCs/>
          <w:color w:val="auto"/>
          <w:kern w:val="24"/>
          <w:sz w:val="28"/>
          <w:szCs w:val="28"/>
        </w:rPr>
        <w:t xml:space="preserve">жизни» </w:t>
      </w:r>
      <w:r w:rsidRPr="0080163B">
        <w:rPr>
          <w:rFonts w:eastAsiaTheme="minorEastAsia"/>
          <w:bCs/>
          <w:color w:val="auto"/>
          <w:kern w:val="24"/>
          <w:sz w:val="28"/>
          <w:szCs w:val="28"/>
        </w:rPr>
        <w:t xml:space="preserve"> постоянно</w:t>
      </w:r>
      <w:proofErr w:type="gramEnd"/>
      <w:r w:rsidRPr="0080163B">
        <w:rPr>
          <w:rFonts w:eastAsiaTheme="minorEastAsia"/>
          <w:bCs/>
          <w:color w:val="auto"/>
          <w:kern w:val="24"/>
          <w:sz w:val="28"/>
          <w:szCs w:val="28"/>
        </w:rPr>
        <w:t xml:space="preserve"> проводятся спортивно-массовые мероприятия. </w:t>
      </w:r>
      <w:r w:rsidR="0080163B" w:rsidRPr="0080163B">
        <w:rPr>
          <w:rFonts w:eastAsiaTheme="minorEastAsia"/>
          <w:bCs/>
          <w:color w:val="auto"/>
          <w:kern w:val="24"/>
          <w:sz w:val="28"/>
          <w:szCs w:val="28"/>
        </w:rPr>
        <w:t xml:space="preserve">В </w:t>
      </w:r>
      <w:r w:rsidR="0080163B" w:rsidRPr="0080163B">
        <w:rPr>
          <w:color w:val="auto"/>
          <w:sz w:val="28"/>
          <w:szCs w:val="28"/>
        </w:rPr>
        <w:t xml:space="preserve">мероприятиях сдачи нормативов «Готов к труду и обороне» </w:t>
      </w:r>
      <w:r w:rsidR="0080163B" w:rsidRPr="0080163B">
        <w:rPr>
          <w:rFonts w:eastAsiaTheme="minorEastAsia"/>
          <w:bCs/>
          <w:color w:val="auto"/>
          <w:kern w:val="24"/>
          <w:sz w:val="28"/>
          <w:szCs w:val="28"/>
        </w:rPr>
        <w:t xml:space="preserve">приняли </w:t>
      </w:r>
      <w:r w:rsidR="0080163B" w:rsidRPr="0080163B">
        <w:rPr>
          <w:bCs/>
          <w:color w:val="auto"/>
          <w:sz w:val="28"/>
          <w:szCs w:val="28"/>
        </w:rPr>
        <w:t>237</w:t>
      </w:r>
      <w:r w:rsidR="0080163B" w:rsidRPr="0080163B">
        <w:rPr>
          <w:color w:val="auto"/>
          <w:sz w:val="28"/>
          <w:szCs w:val="28"/>
        </w:rPr>
        <w:t xml:space="preserve"> человек. </w:t>
      </w:r>
      <w:r w:rsidRPr="0080163B">
        <w:rPr>
          <w:rFonts w:eastAsiaTheme="minorEastAsia"/>
          <w:bCs/>
          <w:color w:val="auto"/>
          <w:kern w:val="24"/>
          <w:sz w:val="28"/>
          <w:szCs w:val="28"/>
        </w:rPr>
        <w:t>В городе действуют 10 общественных федераций, в секциях занимаются 960 человек. Функционирует 10</w:t>
      </w:r>
      <w:r w:rsidR="0080163B" w:rsidRPr="0080163B">
        <w:rPr>
          <w:rFonts w:eastAsiaTheme="minorEastAsia"/>
          <w:bCs/>
          <w:color w:val="auto"/>
          <w:kern w:val="24"/>
          <w:sz w:val="28"/>
          <w:szCs w:val="28"/>
        </w:rPr>
        <w:t>7</w:t>
      </w:r>
      <w:r w:rsidRPr="0080163B">
        <w:rPr>
          <w:rFonts w:eastAsiaTheme="minorEastAsia"/>
          <w:bCs/>
          <w:color w:val="auto"/>
          <w:kern w:val="24"/>
          <w:sz w:val="28"/>
          <w:szCs w:val="28"/>
        </w:rPr>
        <w:t xml:space="preserve"> спортивн</w:t>
      </w:r>
      <w:r w:rsidR="0080163B" w:rsidRPr="0080163B">
        <w:rPr>
          <w:rFonts w:eastAsiaTheme="minorEastAsia"/>
          <w:bCs/>
          <w:color w:val="auto"/>
          <w:kern w:val="24"/>
          <w:sz w:val="28"/>
          <w:szCs w:val="28"/>
        </w:rPr>
        <w:t>ых</w:t>
      </w:r>
      <w:r w:rsidRPr="0080163B">
        <w:rPr>
          <w:rFonts w:eastAsiaTheme="minorEastAsia"/>
          <w:bCs/>
          <w:color w:val="auto"/>
          <w:kern w:val="24"/>
          <w:sz w:val="28"/>
          <w:szCs w:val="28"/>
        </w:rPr>
        <w:t xml:space="preserve"> сооружени</w:t>
      </w:r>
      <w:r w:rsidR="0080163B" w:rsidRPr="0080163B">
        <w:rPr>
          <w:rFonts w:eastAsiaTheme="minorEastAsia"/>
          <w:bCs/>
          <w:color w:val="auto"/>
          <w:kern w:val="24"/>
          <w:sz w:val="28"/>
          <w:szCs w:val="28"/>
        </w:rPr>
        <w:t>й</w:t>
      </w:r>
      <w:r w:rsidRPr="0080163B">
        <w:rPr>
          <w:rFonts w:eastAsiaTheme="minorEastAsia"/>
          <w:bCs/>
          <w:color w:val="auto"/>
          <w:kern w:val="24"/>
          <w:sz w:val="28"/>
          <w:szCs w:val="28"/>
        </w:rPr>
        <w:t xml:space="preserve"> с единовременной пропускной способностью 2</w:t>
      </w:r>
      <w:r w:rsidR="0080163B" w:rsidRPr="0080163B">
        <w:rPr>
          <w:rFonts w:eastAsiaTheme="minorEastAsia"/>
          <w:bCs/>
          <w:color w:val="auto"/>
          <w:kern w:val="24"/>
          <w:sz w:val="28"/>
          <w:szCs w:val="28"/>
        </w:rPr>
        <w:t xml:space="preserve"> 529</w:t>
      </w:r>
      <w:r w:rsidRPr="0080163B">
        <w:rPr>
          <w:rFonts w:eastAsiaTheme="minorEastAsia"/>
          <w:bCs/>
          <w:color w:val="auto"/>
          <w:kern w:val="24"/>
          <w:sz w:val="28"/>
          <w:szCs w:val="28"/>
        </w:rPr>
        <w:t xml:space="preserve"> человек в смену.  </w:t>
      </w:r>
    </w:p>
    <w:p w:rsidR="00F92552" w:rsidRPr="00F92552" w:rsidRDefault="00F92552" w:rsidP="00F92552">
      <w:pPr>
        <w:pStyle w:val="Default"/>
        <w:spacing w:line="360" w:lineRule="auto"/>
        <w:ind w:firstLine="567"/>
        <w:jc w:val="both"/>
        <w:rPr>
          <w:rFonts w:eastAsiaTheme="minorEastAsia"/>
          <w:bCs/>
          <w:color w:val="auto"/>
          <w:kern w:val="24"/>
          <w:sz w:val="28"/>
          <w:szCs w:val="28"/>
        </w:rPr>
      </w:pPr>
      <w:r w:rsidRPr="00F92552">
        <w:rPr>
          <w:sz w:val="28"/>
          <w:szCs w:val="28"/>
        </w:rPr>
        <w:t>По национальному проекту «Демография» на 2019 год предусмотрено 1</w:t>
      </w:r>
      <w:r>
        <w:rPr>
          <w:sz w:val="28"/>
          <w:szCs w:val="28"/>
        </w:rPr>
        <w:t> </w:t>
      </w:r>
      <w:r w:rsidRPr="00F92552">
        <w:rPr>
          <w:sz w:val="28"/>
          <w:szCs w:val="28"/>
        </w:rPr>
        <w:t>700</w:t>
      </w:r>
      <w:r>
        <w:rPr>
          <w:sz w:val="28"/>
          <w:szCs w:val="28"/>
        </w:rPr>
        <w:t xml:space="preserve">,6 </w:t>
      </w:r>
      <w:proofErr w:type="spellStart"/>
      <w:r>
        <w:rPr>
          <w:sz w:val="28"/>
          <w:szCs w:val="28"/>
        </w:rPr>
        <w:t>тыс.</w:t>
      </w:r>
      <w:r w:rsidRPr="00F92552">
        <w:rPr>
          <w:sz w:val="28"/>
          <w:szCs w:val="28"/>
        </w:rPr>
        <w:t>руб</w:t>
      </w:r>
      <w:proofErr w:type="spellEnd"/>
      <w:r w:rsidRPr="00F92552">
        <w:rPr>
          <w:sz w:val="28"/>
          <w:szCs w:val="28"/>
        </w:rPr>
        <w:t>., фактически профинансировано 1</w:t>
      </w:r>
      <w:r>
        <w:rPr>
          <w:sz w:val="28"/>
          <w:szCs w:val="28"/>
        </w:rPr>
        <w:t> </w:t>
      </w:r>
      <w:r w:rsidRPr="00F92552">
        <w:rPr>
          <w:sz w:val="28"/>
          <w:szCs w:val="28"/>
        </w:rPr>
        <w:t>668</w:t>
      </w:r>
      <w:r>
        <w:rPr>
          <w:sz w:val="28"/>
          <w:szCs w:val="28"/>
        </w:rPr>
        <w:t>,7 тыс.</w:t>
      </w:r>
      <w:r w:rsidRPr="00F92552">
        <w:rPr>
          <w:sz w:val="28"/>
          <w:szCs w:val="28"/>
        </w:rPr>
        <w:t xml:space="preserve"> руб., что составляет 98,1% от плана.</w:t>
      </w:r>
    </w:p>
    <w:p w:rsidR="00F92552" w:rsidRPr="0080163B" w:rsidRDefault="00F92552" w:rsidP="00F92552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</w:p>
    <w:p w:rsidR="0084583E" w:rsidRPr="0080163B" w:rsidRDefault="0084583E" w:rsidP="0080163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9721F" w:rsidRPr="0080163B" w:rsidRDefault="00B9721F" w:rsidP="0080163B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002B8" w:rsidRPr="0080163B" w:rsidRDefault="00C002B8" w:rsidP="0080163B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C55A6" w:rsidRPr="00FE2EBF" w:rsidRDefault="000C55A6" w:rsidP="000C55A6">
      <w:pPr>
        <w:pStyle w:val="a5"/>
        <w:rPr>
          <w:rFonts w:ascii="Times New Roman" w:hAnsi="Times New Roman"/>
          <w:sz w:val="28"/>
          <w:szCs w:val="28"/>
        </w:rPr>
      </w:pPr>
    </w:p>
    <w:p w:rsidR="000C55A6" w:rsidRPr="00FE2EBF" w:rsidRDefault="000C55A6" w:rsidP="000C55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55A6" w:rsidRPr="00FE2EBF" w:rsidRDefault="000C55A6" w:rsidP="000C55A6">
      <w:pPr>
        <w:pStyle w:val="a5"/>
        <w:spacing w:line="240" w:lineRule="auto"/>
        <w:rPr>
          <w:rFonts w:ascii="Times New Roman" w:hAnsi="Times New Roman"/>
          <w:sz w:val="28"/>
          <w:szCs w:val="28"/>
        </w:rPr>
      </w:pPr>
    </w:p>
    <w:sectPr w:rsidR="000C55A6" w:rsidRPr="00FE2EBF" w:rsidSect="00BF397C">
      <w:headerReference w:type="default" r:id="rId7"/>
      <w:footerReference w:type="default" r:id="rId8"/>
      <w:pgSz w:w="11906" w:h="16838" w:code="9"/>
      <w:pgMar w:top="1134" w:right="567" w:bottom="1134" w:left="1701" w:header="425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5D39" w:rsidRDefault="00665D39">
      <w:pPr>
        <w:spacing w:after="0" w:line="240" w:lineRule="auto"/>
      </w:pPr>
      <w:r>
        <w:separator/>
      </w:r>
    </w:p>
  </w:endnote>
  <w:endnote w:type="continuationSeparator" w:id="0">
    <w:p w:rsidR="00665D39" w:rsidRDefault="00665D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3701" w:rsidRDefault="00665D39">
    <w:pPr>
      <w:pStyle w:val="a9"/>
      <w:jc w:val="right"/>
    </w:pPr>
  </w:p>
  <w:p w:rsidR="005E3701" w:rsidRDefault="00665D3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5D39" w:rsidRDefault="00665D39">
      <w:pPr>
        <w:spacing w:after="0" w:line="240" w:lineRule="auto"/>
      </w:pPr>
      <w:r>
        <w:separator/>
      </w:r>
    </w:p>
  </w:footnote>
  <w:footnote w:type="continuationSeparator" w:id="0">
    <w:p w:rsidR="00665D39" w:rsidRDefault="00665D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4039689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469CD" w:rsidRPr="005909E0" w:rsidRDefault="00185DDA" w:rsidP="005909E0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B5308">
          <w:rPr>
            <w:rFonts w:ascii="Times New Roman" w:hAnsi="Times New Roman" w:cs="Times New Roman"/>
            <w:sz w:val="24"/>
            <w:szCs w:val="28"/>
          </w:rPr>
          <w:fldChar w:fldCharType="begin"/>
        </w:r>
        <w:r w:rsidRPr="00FB5308">
          <w:rPr>
            <w:rFonts w:ascii="Times New Roman" w:hAnsi="Times New Roman" w:cs="Times New Roman"/>
            <w:sz w:val="24"/>
            <w:szCs w:val="28"/>
          </w:rPr>
          <w:instrText>PAGE   \* MERGEFORMAT</w:instrText>
        </w:r>
        <w:r w:rsidRPr="00FB5308">
          <w:rPr>
            <w:rFonts w:ascii="Times New Roman" w:hAnsi="Times New Roman" w:cs="Times New Roman"/>
            <w:sz w:val="24"/>
            <w:szCs w:val="28"/>
          </w:rPr>
          <w:fldChar w:fldCharType="separate"/>
        </w:r>
        <w:r w:rsidR="009D5B51">
          <w:rPr>
            <w:rFonts w:ascii="Times New Roman" w:hAnsi="Times New Roman" w:cs="Times New Roman"/>
            <w:noProof/>
            <w:sz w:val="24"/>
            <w:szCs w:val="28"/>
          </w:rPr>
          <w:t>7</w:t>
        </w:r>
        <w:r w:rsidRPr="00FB5308">
          <w:rPr>
            <w:rFonts w:ascii="Times New Roman" w:hAnsi="Times New Roman" w:cs="Times New Roman"/>
            <w:sz w:val="24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FEB"/>
    <w:multiLevelType w:val="hybridMultilevel"/>
    <w:tmpl w:val="03CC0062"/>
    <w:lvl w:ilvl="0" w:tplc="A90CE684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84C7AE0"/>
    <w:multiLevelType w:val="hybridMultilevel"/>
    <w:tmpl w:val="F0ACA8E4"/>
    <w:lvl w:ilvl="0" w:tplc="6E0C4D10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36EA64C4"/>
    <w:multiLevelType w:val="hybridMultilevel"/>
    <w:tmpl w:val="9F642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095C0F"/>
    <w:multiLevelType w:val="hybridMultilevel"/>
    <w:tmpl w:val="040A48C8"/>
    <w:lvl w:ilvl="0" w:tplc="05DAC70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5D5F4472"/>
    <w:multiLevelType w:val="hybridMultilevel"/>
    <w:tmpl w:val="167E1F7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5D9D203E"/>
    <w:multiLevelType w:val="hybridMultilevel"/>
    <w:tmpl w:val="C8981754"/>
    <w:lvl w:ilvl="0" w:tplc="E88490BA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430"/>
    <w:rsid w:val="00060EFE"/>
    <w:rsid w:val="000C55A6"/>
    <w:rsid w:val="000F7BBB"/>
    <w:rsid w:val="001238FD"/>
    <w:rsid w:val="00185DDA"/>
    <w:rsid w:val="00200589"/>
    <w:rsid w:val="00213A97"/>
    <w:rsid w:val="002830F0"/>
    <w:rsid w:val="0031380D"/>
    <w:rsid w:val="003A59EA"/>
    <w:rsid w:val="003C0B74"/>
    <w:rsid w:val="004949C5"/>
    <w:rsid w:val="00555C40"/>
    <w:rsid w:val="005F7019"/>
    <w:rsid w:val="00665D39"/>
    <w:rsid w:val="006915E8"/>
    <w:rsid w:val="006C30DF"/>
    <w:rsid w:val="007067C0"/>
    <w:rsid w:val="00712EE3"/>
    <w:rsid w:val="00757664"/>
    <w:rsid w:val="00780921"/>
    <w:rsid w:val="0080163B"/>
    <w:rsid w:val="0084583E"/>
    <w:rsid w:val="00850DCF"/>
    <w:rsid w:val="00851EBF"/>
    <w:rsid w:val="00884619"/>
    <w:rsid w:val="00932573"/>
    <w:rsid w:val="009C19B4"/>
    <w:rsid w:val="009D5B51"/>
    <w:rsid w:val="00A47774"/>
    <w:rsid w:val="00AC114A"/>
    <w:rsid w:val="00B424C1"/>
    <w:rsid w:val="00B60EB4"/>
    <w:rsid w:val="00B740BD"/>
    <w:rsid w:val="00B9721F"/>
    <w:rsid w:val="00C002B8"/>
    <w:rsid w:val="00C54CBD"/>
    <w:rsid w:val="00D20863"/>
    <w:rsid w:val="00D31E75"/>
    <w:rsid w:val="00DF7D08"/>
    <w:rsid w:val="00E04430"/>
    <w:rsid w:val="00E1008E"/>
    <w:rsid w:val="00ED7C63"/>
    <w:rsid w:val="00F3155E"/>
    <w:rsid w:val="00F92552"/>
    <w:rsid w:val="00FB0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479408-024D-4909-B887-DE4817F03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7019"/>
    <w:pPr>
      <w:spacing w:after="200" w:line="276" w:lineRule="auto"/>
      <w:jc w:val="left"/>
    </w:pPr>
  </w:style>
  <w:style w:type="paragraph" w:styleId="2">
    <w:name w:val="heading 2"/>
    <w:basedOn w:val="a"/>
    <w:next w:val="a"/>
    <w:link w:val="20"/>
    <w:uiPriority w:val="9"/>
    <w:unhideWhenUsed/>
    <w:qFormat/>
    <w:rsid w:val="00851EBF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">
    <w:name w:val="S_Обычный"/>
    <w:basedOn w:val="a"/>
    <w:link w:val="S0"/>
    <w:qFormat/>
    <w:rsid w:val="00851EBF"/>
    <w:pPr>
      <w:spacing w:line="360" w:lineRule="auto"/>
      <w:ind w:firstLine="737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0">
    <w:name w:val="S_Обычный Знак"/>
    <w:link w:val="S"/>
    <w:rsid w:val="00851EBF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851EBF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No Spacing"/>
    <w:link w:val="a4"/>
    <w:uiPriority w:val="1"/>
    <w:qFormat/>
    <w:rsid w:val="00851E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851E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851EBF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6">
    <w:name w:val="Абзац списка Знак"/>
    <w:link w:val="a5"/>
    <w:uiPriority w:val="34"/>
    <w:rsid w:val="005F7019"/>
    <w:rPr>
      <w:rFonts w:ascii="Calibri" w:eastAsia="Calibri" w:hAnsi="Calibri" w:cs="Times New Roman"/>
    </w:rPr>
  </w:style>
  <w:style w:type="paragraph" w:styleId="a7">
    <w:name w:val="header"/>
    <w:basedOn w:val="a"/>
    <w:link w:val="a8"/>
    <w:uiPriority w:val="99"/>
    <w:unhideWhenUsed/>
    <w:rsid w:val="005F70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F7019"/>
  </w:style>
  <w:style w:type="paragraph" w:styleId="a9">
    <w:name w:val="footer"/>
    <w:basedOn w:val="a"/>
    <w:link w:val="aa"/>
    <w:uiPriority w:val="99"/>
    <w:unhideWhenUsed/>
    <w:rsid w:val="005F70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F7019"/>
  </w:style>
  <w:style w:type="paragraph" w:customStyle="1" w:styleId="Default">
    <w:name w:val="Default"/>
    <w:rsid w:val="005F701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uiPriority w:val="99"/>
    <w:rsid w:val="005F7019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7</Pages>
  <Words>1603</Words>
  <Characters>9141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Наумова</dc:creator>
  <cp:keywords/>
  <dc:description/>
  <cp:lastModifiedBy>Надежда Наумова</cp:lastModifiedBy>
  <cp:revision>10</cp:revision>
  <dcterms:created xsi:type="dcterms:W3CDTF">2020-01-31T05:42:00Z</dcterms:created>
  <dcterms:modified xsi:type="dcterms:W3CDTF">2020-01-31T12:08:00Z</dcterms:modified>
</cp:coreProperties>
</file>